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bidi/>
        <w:jc w:val="right"/>
        <w:spacing w:after="220"/>
      </w:pPr>
      <w:r>
        <w:rPr>
          <w:b/>
          <w:sz w:val="38"/>
          <w:szCs w:val="38"/>
        </w:rPr>
        <w:t>السياحة في حماة 2026: النواعير، الأسواق، الأحياء القديمة، ورحلة تحترم المدينة</w:t>
      </w:r>
    </w:p>
    <w:p>
      <w:pPr>
        <w:bidi/>
        <w:jc w:val="right"/>
      </w:pPr>
      <w:r>
        <w:rPr>
          <w:i/>
          <w:color w:val="64736B"/>
        </w:rPr>
        <w:t>Ander · 2026-07-29</w:t>
      </w:r>
    </w:p>
    <w:p>
      <w:pPr>
        <w:bidi/>
        <w:jc w:val="right"/>
        <w:spacing w:after="220"/>
      </w:pPr>
      <w:r>
        <w:rPr>
          <w:i/>
        </w:rPr>
        <w:t>خطط ليوم غني في حماة يجمع النواعير والعاصي والأسواق والطعام والحرف، مع نصائح للعائلة والميزانية والسلامة ودعم الأعمال المحلية.</w:t>
      </w:r>
    </w:p>
    <w:p>
      <w:pPr>
        <w:bidi/>
        <w:jc w:val="right"/>
        <w:spacing w:after="140"/>
      </w:pPr>
      <w:r>
        <w:rPr>
          <w:sz w:val="24"/>
          <w:szCs w:val="24"/>
        </w:rPr>
        <w:t xml:space="preserve">حماة مدينة يسمعها الزائر قبل أن يفهمها: صوت النواعير، حركة الماء، الأسواق، ومشهد الحياة حول العاصي. الرحلة القوية إليها ليست زيارة سريعة لمعلم واحد، بل يوم متوازن يربط التاريخ بالمشي والطعام والحرف والناس. هذا المقال يساعدك على تخطيط زيارة عملية تحترم المدينة، وتراعي تغير الظروف، وتحوّل الإنفاق السياحي إلى دعم حقيقي للأعمال المحلية.</w:t>
      </w:r>
    </w:p>
    <w:p>
      <w:pPr>
        <w:bidi/>
        <w:jc w:val="right"/>
        <w:spacing w:after="140"/>
      </w:pPr>
      <w:r>
        <w:rPr>
          <w:sz w:val="24"/>
          <w:szCs w:val="24"/>
        </w:rPr>
        <w:t xml:space="preserve">تنبيه سلامة وتحديث: وضع الممرات والخدمات وساعات المواقع وحركة الطرق في حماة قد يتغير، لذلك يجب تأكيدها في يوم الزيارة. تحقّق في يوم الرحلة من السلطات المحلية ومن شخص موثوق داخل المنطقة. كما أن جهات حكومية دولية ما زالت تنشر تحذيرات شديدة من السفر إلى سوريا، لذلك لا يجوز اعتبار هذا الدليل تصريحاً أمنياً أو بديلاً عن التقييم الشخصي والرسمي.</w:t>
      </w:r>
    </w:p>
    <w:p>
      <w:pPr>
        <w:bidi/>
        <w:jc w:val="right"/>
        <w:spacing w:after="140"/>
      </w:pPr>
      <w:r>
        <w:rPr>
          <w:sz w:val="24"/>
          <w:szCs w:val="24"/>
        </w:rPr>
        <w:t xml:space="preserve">هذا الدليل مكتوب للسوريين والمقيمين ومن يملكون سبباً مشروعاً للتنقل داخل البلاد، ولأصحاب المشاريع الصغيرة الذين يريدون بناء تجربة سياحية محترمة. لا يبيع صورة مثالية ولا يفترض أن كل الطرق والخدمات مفتوحة. هدفه أن يساعد القارئ على اتخاذ قرار أكثر هدوءاً، وأن يربط السياحة بحماية التراث ودعم المجتمع المحلي بدلاً من تحويل المكان إلى خلفية للصور فقط.</w:t>
      </w:r>
    </w:p>
    <w:p>
      <w:pPr>
        <w:bidi/>
        <w:jc w:val="right"/>
        <w:spacing w:after="140"/>
      </w:pPr>
      <w:r>
        <w:rPr>
          <w:sz w:val="24"/>
          <w:szCs w:val="24"/>
        </w:rPr>
        <w:t xml:space="preserve">1. حماة مدينة ماء وحياة قبل أن تكون قائمة معالم</w:t>
      </w:r>
    </w:p>
    <w:p>
      <w:pPr>
        <w:bidi/>
        <w:jc w:val="right"/>
        <w:spacing w:after="140"/>
      </w:pPr>
      <w:r>
        <w:rPr>
          <w:sz w:val="24"/>
          <w:szCs w:val="24"/>
        </w:rPr>
        <w:t xml:space="preserve">حماة تُفهم من علاقتها بنهر العاصي والنواعير والأسواق والأحياء، لا من صورة واحدة لعجلة خشبية. لا يكفي أن نعرف اسم المكان أو نرى صورة جميلة له؛ القرار الجيد يبدأ بفهم ما الذي نريد فعله فعلاً، ومن سيذهب معنا، وما حدود الوقت والميزانية والصحة. في الرحلات داخل سوريا تتغير الظروف بسرعة بين مدينة وأخرى، ولذلك يجب أن تبقى الخطة مرنة وقابلة للإلغاء من دون خسارة كبيرة.</w:t>
      </w:r>
    </w:p>
    <w:p>
      <w:pPr>
        <w:bidi/>
        <w:jc w:val="right"/>
        <w:spacing w:after="140"/>
      </w:pPr>
      <w:r>
        <w:rPr>
          <w:sz w:val="24"/>
          <w:szCs w:val="24"/>
        </w:rPr>
        <w:t xml:space="preserve">عملياً، حوّل الفكرة إلى خطوات واضحة: اقرأ عن النواعير؛ اختر محوراً للمشي؛ خصص وقتاً للسوق؛ اسأل أهل المدينة عن الإيقاع اليومي. دوّن الإجابات قبل الحجز أو الانطلاق، واطلب تأكيداً حديثاً من شخص موجود في المنطقة لا من منشور قديم أو فيديو بلا تاريخ.</w:t>
      </w:r>
    </w:p>
    <w:p>
      <w:pPr>
        <w:bidi/>
        <w:jc w:val="right"/>
        <w:spacing w:after="140"/>
      </w:pPr>
      <w:r>
        <w:rPr>
          <w:sz w:val="24"/>
          <w:szCs w:val="24"/>
        </w:rPr>
        <w:t xml:space="preserve">اقرأ عن النواعير</w:t>
      </w:r>
    </w:p>
    <w:p>
      <w:pPr>
        <w:bidi/>
        <w:jc w:val="right"/>
        <w:spacing w:after="140"/>
      </w:pPr>
      <w:r>
        <w:rPr>
          <w:sz w:val="24"/>
          <w:szCs w:val="24"/>
        </w:rPr>
        <w:t xml:space="preserve">اختر محوراً للمشي</w:t>
      </w:r>
    </w:p>
    <w:p>
      <w:pPr>
        <w:bidi/>
        <w:jc w:val="right"/>
        <w:spacing w:after="140"/>
      </w:pPr>
      <w:r>
        <w:rPr>
          <w:sz w:val="24"/>
          <w:szCs w:val="24"/>
        </w:rPr>
        <w:t xml:space="preserve">خصص وقتاً للسوق</w:t>
      </w:r>
    </w:p>
    <w:p>
      <w:pPr>
        <w:bidi/>
        <w:jc w:val="right"/>
        <w:spacing w:after="140"/>
      </w:pPr>
      <w:r>
        <w:rPr>
          <w:sz w:val="24"/>
          <w:szCs w:val="24"/>
        </w:rPr>
        <w:t xml:space="preserve">اسأل أهل المدينة عن الإيقاع اليومي</w:t>
      </w:r>
    </w:p>
    <w:p>
      <w:pPr>
        <w:bidi/>
        <w:jc w:val="right"/>
        <w:spacing w:after="140"/>
      </w:pPr>
      <w:r>
        <w:rPr>
          <w:sz w:val="24"/>
          <w:szCs w:val="24"/>
        </w:rPr>
        <w:t xml:space="preserve">مثال واقعي: يصل زائر للنواعير ثم يغادر فوراً، بينما تكشف جولة قصيرة كيف ترتبط المياه بالمدينة والذاكرة والصوت. هذا النوع من المواقف يوضح أن جودة الرحلة لا تقاس بعدد الأماكن التي مررت بها، بل بمدى واقعية الخطة وقدرتك على حماية وقت المجموعة وراحتها.</w:t>
      </w:r>
    </w:p>
    <w:p>
      <w:pPr>
        <w:bidi/>
        <w:jc w:val="right"/>
        <w:spacing w:after="140"/>
      </w:pPr>
      <w:r>
        <w:rPr>
          <w:sz w:val="24"/>
          <w:szCs w:val="24"/>
        </w:rPr>
        <w:t xml:space="preserve">قرار عملي: اجعل النواعير بداية القصة لا نهايتها.</w:t>
      </w:r>
    </w:p>
    <w:p>
      <w:pPr>
        <w:bidi/>
        <w:jc w:val="right"/>
        <w:spacing w:after="140"/>
      </w:pPr>
      <w:r>
        <w:rPr>
          <w:sz w:val="24"/>
          <w:szCs w:val="24"/>
        </w:rPr>
        <w:t xml:space="preserve">النقطة التي لا يجوز تجاهلها هي: اختزال المدينة في لقطة شهيرة وإهمال الحياة حولها. عندما يبقى هذا السؤال بلا جواب، يكون التأجيل قراراً مسؤولاً لا علامة تردد. والقاعدة البسيطة هي أن أي معلومة تؤثر في السلامة أو الدخول أو الطريق يجب تأكيدها من مصدرين مستقلين على الأقل.</w:t>
      </w:r>
    </w:p>
    <w:p>
      <w:pPr>
        <w:bidi/>
        <w:jc w:val="right"/>
        <w:spacing w:after="140"/>
      </w:pPr>
      <w:r>
        <w:rPr>
          <w:sz w:val="24"/>
          <w:szCs w:val="24"/>
        </w:rPr>
        <w:t xml:space="preserve">2. النواعير: كيف تشاهدها باحترام وفهم؟</w:t>
      </w:r>
    </w:p>
    <w:p>
      <w:pPr>
        <w:bidi/>
        <w:jc w:val="right"/>
        <w:spacing w:after="140"/>
      </w:pPr>
      <w:r>
        <w:rPr>
          <w:sz w:val="24"/>
          <w:szCs w:val="24"/>
        </w:rPr>
        <w:t xml:space="preserve">النواعير مدرجة ضمن القائمة التمهيدية السورية لدى اليونسكو، وهي جزء من المشهد الحضري والتاريخ المائي للمدينة. كثير من المسافرين يبدؤون من قائمة معالم طويلة ثم يحاولون ضغطها في ساعات قليلة، لكن الرحلة الناجحة تُبنى بالعكس: اختر تجربة رئيسية واحدة، ثم أضف حولها تفاصيل صغيرة تسمح لك بفهم المكان بدلاً من استهلاكه بسرعة.</w:t>
      </w:r>
    </w:p>
    <w:p>
      <w:pPr>
        <w:bidi/>
        <w:jc w:val="right"/>
        <w:spacing w:after="140"/>
      </w:pPr>
      <w:r>
        <w:rPr>
          <w:sz w:val="24"/>
          <w:szCs w:val="24"/>
        </w:rPr>
        <w:t xml:space="preserve">لذلك استخدم هذه الخطوات قبل التنفيذ: اقرأ اللوحات المتاحة؛ لا تتسلق الهياكل؛ احترم أعمال الصيانة؛ اختر نقطة مشاهدة آمنة. اترك هامشاً زمنياً بين كل محطة، ولا تجعل الطعام أو الوقود أو الاتصال أموراً مفترضة؛ اسأل عنها بوضوح وحدد بديلاً قريباً.</w:t>
      </w:r>
    </w:p>
    <w:p>
      <w:pPr>
        <w:bidi/>
        <w:jc w:val="right"/>
        <w:spacing w:after="140"/>
      </w:pPr>
      <w:r>
        <w:rPr>
          <w:sz w:val="24"/>
          <w:szCs w:val="24"/>
        </w:rPr>
        <w:t xml:space="preserve">اقرأ اللوحات المتاحة</w:t>
      </w:r>
    </w:p>
    <w:p>
      <w:pPr>
        <w:bidi/>
        <w:jc w:val="right"/>
        <w:spacing w:after="140"/>
      </w:pPr>
      <w:r>
        <w:rPr>
          <w:sz w:val="24"/>
          <w:szCs w:val="24"/>
        </w:rPr>
        <w:t xml:space="preserve">لا تتسلق الهياكل</w:t>
      </w:r>
    </w:p>
    <w:p>
      <w:pPr>
        <w:bidi/>
        <w:jc w:val="right"/>
        <w:spacing w:after="140"/>
      </w:pPr>
      <w:r>
        <w:rPr>
          <w:sz w:val="24"/>
          <w:szCs w:val="24"/>
        </w:rPr>
        <w:t xml:space="preserve">احترم أعمال الصيانة</w:t>
      </w:r>
    </w:p>
    <w:p>
      <w:pPr>
        <w:bidi/>
        <w:jc w:val="right"/>
        <w:spacing w:after="140"/>
      </w:pPr>
      <w:r>
        <w:rPr>
          <w:sz w:val="24"/>
          <w:szCs w:val="24"/>
        </w:rPr>
        <w:t xml:space="preserve">اختر نقطة مشاهدة آمنة</w:t>
      </w:r>
    </w:p>
    <w:p>
      <w:pPr>
        <w:bidi/>
        <w:jc w:val="right"/>
        <w:spacing w:after="140"/>
      </w:pPr>
      <w:r>
        <w:rPr>
          <w:sz w:val="24"/>
          <w:szCs w:val="24"/>
        </w:rPr>
        <w:t xml:space="preserve">تصور هذا السيناريو: يحاول شخص الاقتراب من جزء متحرك أو منطقة عمل للحصول على صورة، بينما توجد زاوية أفضل من الممر العام. هنا تظهر قيمة التحضير البسيط؛ فالخطة البديلة لا تحتاج أن تكون مكلفة، لكنها تحتاج أن تكون مكتوبة ومفهومة لكل من يسافر معك.</w:t>
      </w:r>
    </w:p>
    <w:p>
      <w:pPr>
        <w:bidi/>
        <w:jc w:val="right"/>
        <w:spacing w:after="140"/>
      </w:pPr>
      <w:r>
        <w:rPr>
          <w:sz w:val="24"/>
          <w:szCs w:val="24"/>
        </w:rPr>
        <w:t xml:space="preserve">قرار عملي: شاهد من المساحات المخصصة واتبع توجيهات العاملين.</w:t>
      </w:r>
    </w:p>
    <w:p>
      <w:pPr>
        <w:bidi/>
        <w:jc w:val="right"/>
        <w:spacing w:after="140"/>
      </w:pPr>
      <w:r>
        <w:rPr>
          <w:sz w:val="24"/>
          <w:szCs w:val="24"/>
        </w:rPr>
        <w:t xml:space="preserve">انتبه خصوصاً إلى: التعامل مع بنية تاريخية كبيرة كأنها لعبة أو منصة تصوير. إذا لم تستطع إدارة هذا الخطر بوسيلة واضحة، لا تحاول تعويضه بالحماس. السياحة المسؤولة تعني أن تعود بذكرى جيدة من دون تحميل أهل المنطقة أو فريق الإنقاذ أو عائلتك مشكلة كان يمكن تجنبها.</w:t>
      </w:r>
    </w:p>
    <w:p>
      <w:pPr>
        <w:bidi/>
        <w:jc w:val="right"/>
        <w:spacing w:after="140"/>
      </w:pPr>
      <w:r>
        <w:rPr>
          <w:sz w:val="24"/>
          <w:szCs w:val="24"/>
        </w:rPr>
        <w:t xml:space="preserve">3. التحقق من الظروف المحلية قبل الزيارة</w:t>
      </w:r>
    </w:p>
    <w:p>
      <w:pPr>
        <w:bidi/>
        <w:jc w:val="right"/>
        <w:spacing w:after="140"/>
      </w:pPr>
      <w:r>
        <w:rPr>
          <w:sz w:val="24"/>
          <w:szCs w:val="24"/>
        </w:rPr>
        <w:t xml:space="preserve">حالة الطرق والخدمات والتجمعات قد تتغير، لذلك يجب تأكيد التفاصيل في اليوم نفسه. المكان الحقيقي ليس نسخة ثابتة من الصور القديمة. قد يتغير الوصول، وقد تكون بعض الخدمات متاحة في يوم وغير متاحة في يوم آخر، وقد تختلف التجربة تماماً بحسب الموسم والازدحام والظروف المحلية.</w:t>
      </w:r>
    </w:p>
    <w:p>
      <w:pPr>
        <w:bidi/>
        <w:jc w:val="right"/>
        <w:spacing w:after="140"/>
      </w:pPr>
      <w:r>
        <w:rPr>
          <w:sz w:val="24"/>
          <w:szCs w:val="24"/>
        </w:rPr>
        <w:t xml:space="preserve">قبل أن تعتمد خطتك، نفّذ هذه النقاط: اتصل بمضيف أو سائق؛ تحقق من حركة الطريق؛ اسأل عن ساعات المواقع؛ ضع بديلاً داخلياً. لا تكتفِ بإجابة نعم أو لا؛ اسأل عن الساعة، نقطة الوصول، وسيلة الدفع، والجهة التي أعطت المعلومة، ثم احتفظ برقم أو اسم يمكن الرجوع إليه.</w:t>
      </w:r>
    </w:p>
    <w:p>
      <w:pPr>
        <w:bidi/>
        <w:jc w:val="right"/>
        <w:spacing w:after="140"/>
      </w:pPr>
      <w:r>
        <w:rPr>
          <w:sz w:val="24"/>
          <w:szCs w:val="24"/>
        </w:rPr>
        <w:t xml:space="preserve">اتصل بمضيف أو سائق</w:t>
      </w:r>
    </w:p>
    <w:p>
      <w:pPr>
        <w:bidi/>
        <w:jc w:val="right"/>
        <w:spacing w:after="140"/>
      </w:pPr>
      <w:r>
        <w:rPr>
          <w:sz w:val="24"/>
          <w:szCs w:val="24"/>
        </w:rPr>
        <w:t xml:space="preserve">تحقق من حركة الطريق</w:t>
      </w:r>
    </w:p>
    <w:p>
      <w:pPr>
        <w:bidi/>
        <w:jc w:val="right"/>
        <w:spacing w:after="140"/>
      </w:pPr>
      <w:r>
        <w:rPr>
          <w:sz w:val="24"/>
          <w:szCs w:val="24"/>
        </w:rPr>
        <w:t xml:space="preserve">اسأل عن ساعات المواقع</w:t>
      </w:r>
    </w:p>
    <w:p>
      <w:pPr>
        <w:bidi/>
        <w:jc w:val="right"/>
        <w:spacing w:after="140"/>
      </w:pPr>
      <w:r>
        <w:rPr>
          <w:sz w:val="24"/>
          <w:szCs w:val="24"/>
        </w:rPr>
        <w:t xml:space="preserve">ضع بديلاً داخلياً</w:t>
      </w:r>
    </w:p>
    <w:p>
      <w:pPr>
        <w:bidi/>
        <w:jc w:val="right"/>
        <w:spacing w:after="140"/>
      </w:pPr>
      <w:r>
        <w:rPr>
          <w:sz w:val="24"/>
          <w:szCs w:val="24"/>
        </w:rPr>
        <w:t xml:space="preserve">خذ هذا المثال: يتغير موعد الوصول بسبب ازدحام أو إغلاق مؤقت، فتنتقل العائلة إلى برنامج أقصر بدلاً من الركض بين المحطات. الفرق بين رحلة متعبة ورحلة مريحة كان مجرد مكالمة قصيرة وقرار بتقليل عدد المحطات.</w:t>
      </w:r>
    </w:p>
    <w:p>
      <w:pPr>
        <w:bidi/>
        <w:jc w:val="right"/>
        <w:spacing w:after="140"/>
      </w:pPr>
      <w:r>
        <w:rPr>
          <w:sz w:val="24"/>
          <w:szCs w:val="24"/>
        </w:rPr>
        <w:t xml:space="preserve">قرار عملي: اعتبر أي جدول غير مؤكد اقتراحاً فقط.</w:t>
      </w:r>
    </w:p>
    <w:p>
      <w:pPr>
        <w:bidi/>
        <w:jc w:val="right"/>
        <w:spacing w:after="140"/>
      </w:pPr>
      <w:r>
        <w:rPr>
          <w:sz w:val="24"/>
          <w:szCs w:val="24"/>
        </w:rPr>
        <w:t xml:space="preserve">الخطر الأهم في هذا الجزء هو: الاعتماد على جدول إلكتروني قديم. ضع حداً واضحاً لما تقبله، واتفق مع المجموعة مسبقاً على نقطة الرجوع. وجود قاعدة مشتركة يمنع الجدل عندما تكونون متعبين أو عندما تصبح المعلومات غير مؤكدة.</w:t>
      </w:r>
    </w:p>
    <w:p>
      <w:pPr>
        <w:bidi/>
        <w:jc w:val="right"/>
        <w:spacing w:after="140"/>
      </w:pPr>
      <w:r>
        <w:rPr>
          <w:sz w:val="24"/>
          <w:szCs w:val="24"/>
        </w:rPr>
        <w:t xml:space="preserve">4. كيف تبني يوماً واحداً مريحاً؟</w:t>
      </w:r>
    </w:p>
    <w:p>
      <w:pPr>
        <w:bidi/>
        <w:jc w:val="right"/>
        <w:spacing w:after="140"/>
      </w:pPr>
      <w:r>
        <w:rPr>
          <w:sz w:val="24"/>
          <w:szCs w:val="24"/>
        </w:rPr>
        <w:t xml:space="preserve">حماة تسمح بيوم متوازن إذا جمعت النواعير والمشي والطعام والسوق من دون تنقلات كثيرة. الرحلة الجيدة ليست عرضاً لإثبات الجرأة، بل عملية إدارة تفاصيل صغيرة: الماء، الوقت، الطريق، الراحة، والاحترام. عندما تضبط هذه التفاصيل يصبح لديك مجال للاستمتاع بالتاريخ والطبيعة والناس.</w:t>
      </w:r>
    </w:p>
    <w:p>
      <w:pPr>
        <w:bidi/>
        <w:jc w:val="right"/>
        <w:spacing w:after="140"/>
      </w:pPr>
      <w:r>
        <w:rPr>
          <w:sz w:val="24"/>
          <w:szCs w:val="24"/>
        </w:rPr>
        <w:t xml:space="preserve">قائمة العمل المقترحة هي: اختر ثلاث محطات رئيسية؛ اترك استراحة غداء؛ أضف وقتاً للجلوس؛ لا تحجز العودة على آخر دقيقة. وزّع المسؤوليات داخل المجموعة؛ شخص يتابع الطريق، وآخر يحمل جهات الاتصال، وثالث يراقب الوقت والماء، حتى لا يبقى كل شيء على شخص واحد.</w:t>
      </w:r>
    </w:p>
    <w:p>
      <w:pPr>
        <w:bidi/>
        <w:jc w:val="right"/>
        <w:spacing w:after="140"/>
      </w:pPr>
      <w:r>
        <w:rPr>
          <w:sz w:val="24"/>
          <w:szCs w:val="24"/>
        </w:rPr>
        <w:t xml:space="preserve">اختر ثلاث محطات رئيسية</w:t>
      </w:r>
    </w:p>
    <w:p>
      <w:pPr>
        <w:bidi/>
        <w:jc w:val="right"/>
        <w:spacing w:after="140"/>
      </w:pPr>
      <w:r>
        <w:rPr>
          <w:sz w:val="24"/>
          <w:szCs w:val="24"/>
        </w:rPr>
        <w:t xml:space="preserve">اترك استراحة غداء</w:t>
      </w:r>
    </w:p>
    <w:p>
      <w:pPr>
        <w:bidi/>
        <w:jc w:val="right"/>
        <w:spacing w:after="140"/>
      </w:pPr>
      <w:r>
        <w:rPr>
          <w:sz w:val="24"/>
          <w:szCs w:val="24"/>
        </w:rPr>
        <w:t xml:space="preserve">أضف وقتاً للجلوس</w:t>
      </w:r>
    </w:p>
    <w:p>
      <w:pPr>
        <w:bidi/>
        <w:jc w:val="right"/>
        <w:spacing w:after="140"/>
      </w:pPr>
      <w:r>
        <w:rPr>
          <w:sz w:val="24"/>
          <w:szCs w:val="24"/>
        </w:rPr>
        <w:t xml:space="preserve">لا تحجز العودة على آخر دقيقة</w:t>
      </w:r>
    </w:p>
    <w:p>
      <w:pPr>
        <w:bidi/>
        <w:jc w:val="right"/>
        <w:spacing w:after="140"/>
      </w:pPr>
      <w:r>
        <w:rPr>
          <w:sz w:val="24"/>
          <w:szCs w:val="24"/>
        </w:rPr>
        <w:t xml:space="preserve">مثال مفيد: برنامج من ثلاث محطات يمنح المجموعة وقتاً لسماع صوت الناعورة والحديث مع البائعين بدلاً من التصوير السريع. هذا يبيّن أن التنظيم لا يقتل العفوية، بل يحميها؛ لأنك عندما تعرف الأساسيات تستطيع تغيير البرنامج من دون فوضى.</w:t>
      </w:r>
    </w:p>
    <w:p>
      <w:pPr>
        <w:bidi/>
        <w:jc w:val="right"/>
        <w:spacing w:after="140"/>
      </w:pPr>
      <w:r>
        <w:rPr>
          <w:sz w:val="24"/>
          <w:szCs w:val="24"/>
        </w:rPr>
        <w:t xml:space="preserve">قرار عملي: احذف محطة قبل أن تحذف وقت الراحة.</w:t>
      </w:r>
    </w:p>
    <w:p>
      <w:pPr>
        <w:bidi/>
        <w:jc w:val="right"/>
        <w:spacing w:after="140"/>
      </w:pPr>
      <w:r>
        <w:rPr>
          <w:sz w:val="24"/>
          <w:szCs w:val="24"/>
        </w:rPr>
        <w:t xml:space="preserve">أكثر ما يحتاج الانتباه هنا: ازدحام الجدول لدرجة أن تتأخر العودة أو تتعب المجموعة. لا تتعامل مع الإشارات التحذيرية كعقبات يجب تجاوزها. أحياناً تكون أفضل نتيجة للرحلة هي أن تغيّر الوجهة في اللحظة المناسبة.</w:t>
      </w:r>
    </w:p>
    <w:p>
      <w:pPr>
        <w:bidi/>
        <w:jc w:val="right"/>
        <w:spacing w:after="140"/>
      </w:pPr>
      <w:r>
        <w:rPr>
          <w:sz w:val="24"/>
          <w:szCs w:val="24"/>
        </w:rPr>
        <w:t xml:space="preserve">5. المشي قرب العاصي والنقاط العامة</w:t>
      </w:r>
    </w:p>
    <w:p>
      <w:pPr>
        <w:bidi/>
        <w:jc w:val="right"/>
        <w:spacing w:after="140"/>
      </w:pPr>
      <w:r>
        <w:rPr>
          <w:sz w:val="24"/>
          <w:szCs w:val="24"/>
        </w:rPr>
        <w:t xml:space="preserve">المشي بجانب النهر يختلف بحسب الطقس وحالة الممرات والازدحام، ويحتاج انتباهاً للأطفال وكبار السن. لا يكفي أن نعرف اسم المكان أو نرى صورة جميلة له؛ القرار الجيد يبدأ بفهم ما الذي نريد فعله فعلاً، ومن سيذهب معنا، وما حدود الوقت والميزانية والصحة. في الرحلات داخل سوريا تتغير الظروف بسرعة بين مدينة وأخرى، ولذلك يجب أن تبقى الخطة مرنة وقابلة للإلغاء من دون خسارة كبيرة.</w:t>
      </w:r>
    </w:p>
    <w:p>
      <w:pPr>
        <w:bidi/>
        <w:jc w:val="right"/>
        <w:spacing w:after="140"/>
      </w:pPr>
      <w:r>
        <w:rPr>
          <w:sz w:val="24"/>
          <w:szCs w:val="24"/>
        </w:rPr>
        <w:t xml:space="preserve">عملياً، حوّل الفكرة إلى خطوات واضحة: افحص سطح الممر؛ ابتعد عن الحواف؛ اختر وقتاً ألطف؛ احتفظ بالأطفال قريباً. دوّن الإجابات قبل الحجز أو الانطلاق، واطلب تأكيداً حديثاً من شخص موجود في المنطقة لا من منشور قديم أو فيديو بلا تاريخ.</w:t>
      </w:r>
    </w:p>
    <w:p>
      <w:pPr>
        <w:bidi/>
        <w:jc w:val="right"/>
        <w:spacing w:after="140"/>
      </w:pPr>
      <w:r>
        <w:rPr>
          <w:sz w:val="24"/>
          <w:szCs w:val="24"/>
        </w:rPr>
        <w:t xml:space="preserve">افحص سطح الممر</w:t>
      </w:r>
    </w:p>
    <w:p>
      <w:pPr>
        <w:bidi/>
        <w:jc w:val="right"/>
        <w:spacing w:after="140"/>
      </w:pPr>
      <w:r>
        <w:rPr>
          <w:sz w:val="24"/>
          <w:szCs w:val="24"/>
        </w:rPr>
        <w:t xml:space="preserve">ابتعد عن الحواف</w:t>
      </w:r>
    </w:p>
    <w:p>
      <w:pPr>
        <w:bidi/>
        <w:jc w:val="right"/>
        <w:spacing w:after="140"/>
      </w:pPr>
      <w:r>
        <w:rPr>
          <w:sz w:val="24"/>
          <w:szCs w:val="24"/>
        </w:rPr>
        <w:t xml:space="preserve">اختر وقتاً ألطف</w:t>
      </w:r>
    </w:p>
    <w:p>
      <w:pPr>
        <w:bidi/>
        <w:jc w:val="right"/>
        <w:spacing w:after="140"/>
      </w:pPr>
      <w:r>
        <w:rPr>
          <w:sz w:val="24"/>
          <w:szCs w:val="24"/>
        </w:rPr>
        <w:t xml:space="preserve">احتفظ بالأطفال قريباً</w:t>
      </w:r>
    </w:p>
    <w:p>
      <w:pPr>
        <w:bidi/>
        <w:jc w:val="right"/>
        <w:spacing w:after="140"/>
      </w:pPr>
      <w:r>
        <w:rPr>
          <w:sz w:val="24"/>
          <w:szCs w:val="24"/>
        </w:rPr>
        <w:t xml:space="preserve">مثال واقعي: تختار أسرة ممراً أقصر وأكثر وضوحاً بدلاً من نقطة مزدحمة قرب الماء. هذا النوع من المواقف يوضح أن جودة الرحلة لا تقاس بعدد الأماكن التي مررت بها، بل بمدى واقعية الخطة وقدرتك على حماية وقت المجموعة وراحتها.</w:t>
      </w:r>
    </w:p>
    <w:p>
      <w:pPr>
        <w:bidi/>
        <w:jc w:val="right"/>
        <w:spacing w:after="140"/>
      </w:pPr>
      <w:r>
        <w:rPr>
          <w:sz w:val="24"/>
          <w:szCs w:val="24"/>
        </w:rPr>
        <w:t xml:space="preserve">قرار عملي: لا تجعل الصورة سبباً لترك المسار الآمن.</w:t>
      </w:r>
    </w:p>
    <w:p>
      <w:pPr>
        <w:bidi/>
        <w:jc w:val="right"/>
        <w:spacing w:after="140"/>
      </w:pPr>
      <w:r>
        <w:rPr>
          <w:sz w:val="24"/>
          <w:szCs w:val="24"/>
        </w:rPr>
        <w:t xml:space="preserve">النقطة التي لا يجوز تجاهلها هي: الانزلاق أو الاقتراب من مناطق غير محمية. عندما يبقى هذا السؤال بلا جواب، يكون التأجيل قراراً مسؤولاً لا علامة تردد. والقاعدة البسيطة هي أن أي معلومة تؤثر في السلامة أو الدخول أو الطريق يجب تأكيدها من مصدرين مستقلين على الأقل.</w:t>
      </w:r>
    </w:p>
    <w:p>
      <w:pPr>
        <w:bidi/>
        <w:jc w:val="right"/>
        <w:spacing w:after="140"/>
      </w:pPr>
      <w:r>
        <w:rPr>
          <w:sz w:val="24"/>
          <w:szCs w:val="24"/>
        </w:rPr>
        <w:t xml:space="preserve">6. الأحياء القديمة والأسواق: امشِ ببطء</w:t>
      </w:r>
    </w:p>
    <w:p>
      <w:pPr>
        <w:bidi/>
        <w:jc w:val="right"/>
        <w:spacing w:after="140"/>
      </w:pPr>
      <w:r>
        <w:rPr>
          <w:sz w:val="24"/>
          <w:szCs w:val="24"/>
        </w:rPr>
        <w:t xml:space="preserve">الأسواق ليست متحفاً؛ هي أماكن عمل وحركة وسكن، والزيارة الجيدة تحترم إيقاعها. كثير من المسافرين يبدؤون من قائمة معالم طويلة ثم يحاولون ضغطها في ساعات قليلة، لكن الرحلة الناجحة تُبنى بالعكس: اختر تجربة رئيسية واحدة، ثم أضف حولها تفاصيل صغيرة تسمح لك بفهم المكان بدلاً من استهلاكه بسرعة.</w:t>
      </w:r>
    </w:p>
    <w:p>
      <w:pPr>
        <w:bidi/>
        <w:jc w:val="right"/>
        <w:spacing w:after="140"/>
      </w:pPr>
      <w:r>
        <w:rPr>
          <w:sz w:val="24"/>
          <w:szCs w:val="24"/>
        </w:rPr>
        <w:t xml:space="preserve">لذلك استخدم هذه الخطوات قبل التنفيذ: لا تعرقل المداخل؛ اسأل قبل التصوير؛ اشترِ من متجر محلي؛ تعلم اسم المنتج وحكايته. اترك هامشاً زمنياً بين كل محطة، ولا تجعل الطعام أو الوقود أو الاتصال أموراً مفترضة؛ اسأل عنها بوضوح وحدد بديلاً قريباً.</w:t>
      </w:r>
    </w:p>
    <w:p>
      <w:pPr>
        <w:bidi/>
        <w:jc w:val="right"/>
        <w:spacing w:after="140"/>
      </w:pPr>
      <w:r>
        <w:rPr>
          <w:sz w:val="24"/>
          <w:szCs w:val="24"/>
        </w:rPr>
        <w:t xml:space="preserve">لا تعرقل المداخل</w:t>
      </w:r>
    </w:p>
    <w:p>
      <w:pPr>
        <w:bidi/>
        <w:jc w:val="right"/>
        <w:spacing w:after="140"/>
      </w:pPr>
      <w:r>
        <w:rPr>
          <w:sz w:val="24"/>
          <w:szCs w:val="24"/>
        </w:rPr>
        <w:t xml:space="preserve">اسأل قبل التصوير</w:t>
      </w:r>
    </w:p>
    <w:p>
      <w:pPr>
        <w:bidi/>
        <w:jc w:val="right"/>
        <w:spacing w:after="140"/>
      </w:pPr>
      <w:r>
        <w:rPr>
          <w:sz w:val="24"/>
          <w:szCs w:val="24"/>
        </w:rPr>
        <w:t xml:space="preserve">اشترِ من متجر محلي</w:t>
      </w:r>
    </w:p>
    <w:p>
      <w:pPr>
        <w:bidi/>
        <w:jc w:val="right"/>
        <w:spacing w:after="140"/>
      </w:pPr>
      <w:r>
        <w:rPr>
          <w:sz w:val="24"/>
          <w:szCs w:val="24"/>
        </w:rPr>
        <w:t xml:space="preserve">تعلم اسم المنتج وحكايته</w:t>
      </w:r>
    </w:p>
    <w:p>
      <w:pPr>
        <w:bidi/>
        <w:jc w:val="right"/>
        <w:spacing w:after="140"/>
      </w:pPr>
      <w:r>
        <w:rPr>
          <w:sz w:val="24"/>
          <w:szCs w:val="24"/>
        </w:rPr>
        <w:t xml:space="preserve">تصور هذا السيناريو: يسأل زائر حرفياً عن طريقة العمل ويشتري قطعة حديثة، فيتحول الشراء إلى معرفة ودعم مباشر. هنا تظهر قيمة التحضير البسيط؛ فالخطة البديلة لا تحتاج أن تكون مكلفة، لكنها تحتاج أن تكون مكتوبة ومفهومة لكل من يسافر معك.</w:t>
      </w:r>
    </w:p>
    <w:p>
      <w:pPr>
        <w:bidi/>
        <w:jc w:val="right"/>
        <w:spacing w:after="140"/>
      </w:pPr>
      <w:r>
        <w:rPr>
          <w:sz w:val="24"/>
          <w:szCs w:val="24"/>
        </w:rPr>
        <w:t xml:space="preserve">قرار عملي: اجعل الموافقة الصريحة قاعدة لأي صورة قريبة.</w:t>
      </w:r>
    </w:p>
    <w:p>
      <w:pPr>
        <w:bidi/>
        <w:jc w:val="right"/>
        <w:spacing w:after="140"/>
      </w:pPr>
      <w:r>
        <w:rPr>
          <w:sz w:val="24"/>
          <w:szCs w:val="24"/>
        </w:rPr>
        <w:t xml:space="preserve">انتبه خصوصاً إلى: تصوير أشخاص أو منازل من دون إذن. إذا لم تستطع إدارة هذا الخطر بوسيلة واضحة، لا تحاول تعويضه بالحماس. السياحة المسؤولة تعني أن تعود بذكرى جيدة من دون تحميل أهل المنطقة أو فريق الإنقاذ أو عائلتك مشكلة كان يمكن تجنبها.</w:t>
      </w:r>
    </w:p>
    <w:p>
      <w:pPr>
        <w:bidi/>
        <w:jc w:val="right"/>
        <w:spacing w:after="140"/>
      </w:pPr>
      <w:r>
        <w:rPr>
          <w:sz w:val="24"/>
          <w:szCs w:val="24"/>
        </w:rPr>
        <w:t xml:space="preserve">7. الطعام الحموي كتجربة لا كقائمة مطاعم</w:t>
      </w:r>
    </w:p>
    <w:p>
      <w:pPr>
        <w:bidi/>
        <w:jc w:val="right"/>
        <w:spacing w:after="140"/>
      </w:pPr>
      <w:r>
        <w:rPr>
          <w:sz w:val="24"/>
          <w:szCs w:val="24"/>
        </w:rPr>
        <w:t xml:space="preserve">اختيار الطعام يعتمد على النظافة والازدحام واحتياجات المجموعة، وليس فقط على الشهرة. المكان الحقيقي ليس نسخة ثابتة من الصور القديمة. قد يتغير الوصول، وقد تكون بعض الخدمات متاحة في يوم وغير متاحة في يوم آخر، وقد تختلف التجربة تماماً بحسب الموسم والازدحام والظروف المحلية.</w:t>
      </w:r>
    </w:p>
    <w:p>
      <w:pPr>
        <w:bidi/>
        <w:jc w:val="right"/>
        <w:spacing w:after="140"/>
      </w:pPr>
      <w:r>
        <w:rPr>
          <w:sz w:val="24"/>
          <w:szCs w:val="24"/>
        </w:rPr>
        <w:t xml:space="preserve">قبل أن تعتمد خطتك، نفّذ هذه النقاط: اسأل عن المكونات؛ اختر وقتاً غير مزدحم؛ تحقق من الماء؛ راعِ الحساسية والسكري. لا تكتفِ بإجابة نعم أو لا؛ اسأل عن الساعة، نقطة الوصول، وسيلة الدفع، والجهة التي أعطت المعلومة، ثم احتفظ برقم أو اسم يمكن الرجوع إليه.</w:t>
      </w:r>
    </w:p>
    <w:p>
      <w:pPr>
        <w:bidi/>
        <w:jc w:val="right"/>
        <w:spacing w:after="140"/>
      </w:pPr>
      <w:r>
        <w:rPr>
          <w:sz w:val="24"/>
          <w:szCs w:val="24"/>
        </w:rPr>
        <w:t xml:space="preserve">اسأل عن المكونات</w:t>
      </w:r>
    </w:p>
    <w:p>
      <w:pPr>
        <w:bidi/>
        <w:jc w:val="right"/>
        <w:spacing w:after="140"/>
      </w:pPr>
      <w:r>
        <w:rPr>
          <w:sz w:val="24"/>
          <w:szCs w:val="24"/>
        </w:rPr>
        <w:t xml:space="preserve">اختر وقتاً غير مزدحم</w:t>
      </w:r>
    </w:p>
    <w:p>
      <w:pPr>
        <w:bidi/>
        <w:jc w:val="right"/>
        <w:spacing w:after="140"/>
      </w:pPr>
      <w:r>
        <w:rPr>
          <w:sz w:val="24"/>
          <w:szCs w:val="24"/>
        </w:rPr>
        <w:t xml:space="preserve">تحقق من الماء</w:t>
      </w:r>
    </w:p>
    <w:p>
      <w:pPr>
        <w:bidi/>
        <w:jc w:val="right"/>
        <w:spacing w:after="140"/>
      </w:pPr>
      <w:r>
        <w:rPr>
          <w:sz w:val="24"/>
          <w:szCs w:val="24"/>
        </w:rPr>
        <w:t xml:space="preserve">راعِ الحساسية والسكري</w:t>
      </w:r>
    </w:p>
    <w:p>
      <w:pPr>
        <w:bidi/>
        <w:jc w:val="right"/>
        <w:spacing w:after="140"/>
      </w:pPr>
      <w:r>
        <w:rPr>
          <w:sz w:val="24"/>
          <w:szCs w:val="24"/>
        </w:rPr>
        <w:t xml:space="preserve">خذ هذا المثال: تخبر العائلة المطعم مسبقاً عن حساسية طفل، فيقترح طبقاً أوضح المكونات. الفرق بين رحلة متعبة ورحلة مريحة كان مجرد مكالمة قصيرة وقرار بتقليل عدد المحطات.</w:t>
      </w:r>
    </w:p>
    <w:p>
      <w:pPr>
        <w:bidi/>
        <w:jc w:val="right"/>
        <w:spacing w:after="140"/>
      </w:pPr>
      <w:r>
        <w:rPr>
          <w:sz w:val="24"/>
          <w:szCs w:val="24"/>
        </w:rPr>
        <w:t xml:space="preserve">قرار عملي: اختر مكاناً يجيب بوضوح عن المكونات والتحضير.</w:t>
      </w:r>
    </w:p>
    <w:p>
      <w:pPr>
        <w:bidi/>
        <w:jc w:val="right"/>
        <w:spacing w:after="140"/>
      </w:pPr>
      <w:r>
        <w:rPr>
          <w:sz w:val="24"/>
          <w:szCs w:val="24"/>
        </w:rPr>
        <w:t xml:space="preserve">الخطر الأهم في هذا الجزء هو: تجربة طعام غير مناسب صحياً بدافع المجاملة أو الحماس. ضع حداً واضحاً لما تقبله، واتفق مع المجموعة مسبقاً على نقطة الرجوع. وجود قاعدة مشتركة يمنع الجدل عندما تكونون متعبين أو عندما تصبح المعلومات غير مؤكدة.</w:t>
      </w:r>
    </w:p>
    <w:p>
      <w:pPr>
        <w:bidi/>
        <w:jc w:val="right"/>
        <w:spacing w:after="140"/>
      </w:pPr>
      <w:r>
        <w:rPr>
          <w:sz w:val="24"/>
          <w:szCs w:val="24"/>
        </w:rPr>
        <w:t xml:space="preserve">8. تصوير المدينة من دون تحويل الناس إلى خلفية</w:t>
      </w:r>
    </w:p>
    <w:p>
      <w:pPr>
        <w:bidi/>
        <w:jc w:val="right"/>
        <w:spacing w:after="140"/>
      </w:pPr>
      <w:r>
        <w:rPr>
          <w:sz w:val="24"/>
          <w:szCs w:val="24"/>
        </w:rPr>
        <w:t xml:space="preserve">الأسواق والحدائق والنهر مليئة بالحياة اليومية، والخصوصية جزء من احترام المكان. الرحلة الجيدة ليست عرضاً لإثبات الجرأة، بل عملية إدارة تفاصيل صغيرة: الماء، الوقت، الطريق، الراحة، والاحترام. عندما تضبط هذه التفاصيل يصبح لديك مجال للاستمتاع بالتاريخ والطبيعة والناس.</w:t>
      </w:r>
    </w:p>
    <w:p>
      <w:pPr>
        <w:bidi/>
        <w:jc w:val="right"/>
        <w:spacing w:after="140"/>
      </w:pPr>
      <w:r>
        <w:rPr>
          <w:sz w:val="24"/>
          <w:szCs w:val="24"/>
        </w:rPr>
        <w:t xml:space="preserve">قائمة العمل المقترحة هي: استخدم زوايا عامة؛ اطلب إذن الأشخاص؛ لا تصور الأطفال؛ لا تنشر موقع منزل خاص. وزّع المسؤوليات داخل المجموعة؛ شخص يتابع الطريق، وآخر يحمل جهات الاتصال، وثالث يراقب الوقت والماء، حتى لا يبقى كل شيء على شخص واحد.</w:t>
      </w:r>
    </w:p>
    <w:p>
      <w:pPr>
        <w:bidi/>
        <w:jc w:val="right"/>
        <w:spacing w:after="140"/>
      </w:pPr>
      <w:r>
        <w:rPr>
          <w:sz w:val="24"/>
          <w:szCs w:val="24"/>
        </w:rPr>
        <w:t xml:space="preserve">استخدم زوايا عامة</w:t>
      </w:r>
    </w:p>
    <w:p>
      <w:pPr>
        <w:bidi/>
        <w:jc w:val="right"/>
        <w:spacing w:after="140"/>
      </w:pPr>
      <w:r>
        <w:rPr>
          <w:sz w:val="24"/>
          <w:szCs w:val="24"/>
        </w:rPr>
        <w:t xml:space="preserve">اطلب إذن الأشخاص</w:t>
      </w:r>
    </w:p>
    <w:p>
      <w:pPr>
        <w:bidi/>
        <w:jc w:val="right"/>
        <w:spacing w:after="140"/>
      </w:pPr>
      <w:r>
        <w:rPr>
          <w:sz w:val="24"/>
          <w:szCs w:val="24"/>
        </w:rPr>
        <w:t xml:space="preserve">لا تصور الأطفال</w:t>
      </w:r>
    </w:p>
    <w:p>
      <w:pPr>
        <w:bidi/>
        <w:jc w:val="right"/>
        <w:spacing w:after="140"/>
      </w:pPr>
      <w:r>
        <w:rPr>
          <w:sz w:val="24"/>
          <w:szCs w:val="24"/>
        </w:rPr>
        <w:t xml:space="preserve">لا تنشر موقع منزل خاص</w:t>
      </w:r>
    </w:p>
    <w:p>
      <w:pPr>
        <w:bidi/>
        <w:jc w:val="right"/>
        <w:spacing w:after="140"/>
      </w:pPr>
      <w:r>
        <w:rPr>
          <w:sz w:val="24"/>
          <w:szCs w:val="24"/>
        </w:rPr>
        <w:t xml:space="preserve">مثال مفيد: ينتظر المصور حتى يخلو المشهد بدلاً من إدخال عائلة لا تعرف أنها صُورت. هذا يبيّن أن التنظيم لا يقتل العفوية، بل يحميها؛ لأنك عندما تعرف الأساسيات تستطيع تغيير البرنامج من دون فوضى.</w:t>
      </w:r>
    </w:p>
    <w:p>
      <w:pPr>
        <w:bidi/>
        <w:jc w:val="right"/>
        <w:spacing w:after="140"/>
      </w:pPr>
      <w:r>
        <w:rPr>
          <w:sz w:val="24"/>
          <w:szCs w:val="24"/>
        </w:rPr>
        <w:t xml:space="preserve">قرار عملي: إذا لم تستطع السؤال، لا تنشر صورة يمكن التعرف منها على الشخص.</w:t>
      </w:r>
    </w:p>
    <w:p>
      <w:pPr>
        <w:bidi/>
        <w:jc w:val="right"/>
        <w:spacing w:after="140"/>
      </w:pPr>
      <w:r>
        <w:rPr>
          <w:sz w:val="24"/>
          <w:szCs w:val="24"/>
        </w:rPr>
        <w:t xml:space="preserve">أكثر ما يحتاج الانتباه هنا: نشر وجه أو قصة شخص من دون موافقته. لا تتعامل مع الإشارات التحذيرية كعقبات يجب تجاوزها. أحياناً تكون أفضل نتيجة للرحلة هي أن تغيّر الوجهة في اللحظة المناسبة.</w:t>
      </w:r>
    </w:p>
    <w:p>
      <w:pPr>
        <w:bidi/>
        <w:jc w:val="right"/>
        <w:spacing w:after="140"/>
      </w:pPr>
      <w:r>
        <w:rPr>
          <w:sz w:val="24"/>
          <w:szCs w:val="24"/>
        </w:rPr>
        <w:t xml:space="preserve">9. برنامج مناسب للعائلة</w:t>
      </w:r>
    </w:p>
    <w:p>
      <w:pPr>
        <w:bidi/>
        <w:jc w:val="right"/>
        <w:spacing w:after="140"/>
      </w:pPr>
      <w:r>
        <w:rPr>
          <w:sz w:val="24"/>
          <w:szCs w:val="24"/>
        </w:rPr>
        <w:t xml:space="preserve">يمكن للعائلة الاستمتاع إذا كانت فترات المشي قصيرة والماء والحمامات والجلوس معروفة. لا يكفي أن نعرف اسم المكان أو نرى صورة جميلة له؛ القرار الجيد يبدأ بفهم ما الذي نريد فعله فعلاً، ومن سيذهب معنا، وما حدود الوقت والميزانية والصحة. في الرحلات داخل سوريا تتغير الظروف بسرعة بين مدينة وأخرى، ولذلك يجب أن تبقى الخطة مرنة وقابلة للإلغاء من دون خسارة كبيرة.</w:t>
      </w:r>
    </w:p>
    <w:p>
      <w:pPr>
        <w:bidi/>
        <w:jc w:val="right"/>
        <w:spacing w:after="140"/>
      </w:pPr>
      <w:r>
        <w:rPr>
          <w:sz w:val="24"/>
          <w:szCs w:val="24"/>
        </w:rPr>
        <w:t xml:space="preserve">عملياً، حوّل الفكرة إلى خطوات واضحة: حدد حماماً متاحاً؛ احمل ماءً ووجبات؛ ضع محطة راحة؛ اعرف أقرب وسيلة رجوع. دوّن الإجابات قبل الحجز أو الانطلاق، واطلب تأكيداً حديثاً من شخص موجود في المنطقة لا من منشور قديم أو فيديو بلا تاريخ.</w:t>
      </w:r>
    </w:p>
    <w:p>
      <w:pPr>
        <w:bidi/>
        <w:jc w:val="right"/>
        <w:spacing w:after="140"/>
      </w:pPr>
      <w:r>
        <w:rPr>
          <w:sz w:val="24"/>
          <w:szCs w:val="24"/>
        </w:rPr>
        <w:t xml:space="preserve">حدد حماماً متاحاً</w:t>
      </w:r>
    </w:p>
    <w:p>
      <w:pPr>
        <w:bidi/>
        <w:jc w:val="right"/>
        <w:spacing w:after="140"/>
      </w:pPr>
      <w:r>
        <w:rPr>
          <w:sz w:val="24"/>
          <w:szCs w:val="24"/>
        </w:rPr>
        <w:t xml:space="preserve">احمل ماءً ووجبات</w:t>
      </w:r>
    </w:p>
    <w:p>
      <w:pPr>
        <w:bidi/>
        <w:jc w:val="right"/>
        <w:spacing w:after="140"/>
      </w:pPr>
      <w:r>
        <w:rPr>
          <w:sz w:val="24"/>
          <w:szCs w:val="24"/>
        </w:rPr>
        <w:t xml:space="preserve">ضع محطة راحة</w:t>
      </w:r>
    </w:p>
    <w:p>
      <w:pPr>
        <w:bidi/>
        <w:jc w:val="right"/>
        <w:spacing w:after="140"/>
      </w:pPr>
      <w:r>
        <w:rPr>
          <w:sz w:val="24"/>
          <w:szCs w:val="24"/>
        </w:rPr>
        <w:t xml:space="preserve">اعرف أقرب وسيلة رجوع</w:t>
      </w:r>
    </w:p>
    <w:p>
      <w:pPr>
        <w:bidi/>
        <w:jc w:val="right"/>
        <w:spacing w:after="140"/>
      </w:pPr>
      <w:r>
        <w:rPr>
          <w:sz w:val="24"/>
          <w:szCs w:val="24"/>
        </w:rPr>
        <w:t xml:space="preserve">مثال واقعي: تبدأ الأسرة في وقت مبكر وتعود إلى الفندق أو المنزل قبل ازدحام المساء. هذا النوع من المواقف يوضح أن جودة الرحلة لا تقاس بعدد الأماكن التي مررت بها، بل بمدى واقعية الخطة وقدرتك على حماية وقت المجموعة وراحتها.</w:t>
      </w:r>
    </w:p>
    <w:p>
      <w:pPr>
        <w:bidi/>
        <w:jc w:val="right"/>
        <w:spacing w:after="140"/>
      </w:pPr>
      <w:r>
        <w:rPr>
          <w:sz w:val="24"/>
          <w:szCs w:val="24"/>
        </w:rPr>
        <w:t xml:space="preserve">قرار عملي: صمم اليوم على أبطأ شخص في المجموعة.</w:t>
      </w:r>
    </w:p>
    <w:p>
      <w:pPr>
        <w:bidi/>
        <w:jc w:val="right"/>
        <w:spacing w:after="140"/>
      </w:pPr>
      <w:r>
        <w:rPr>
          <w:sz w:val="24"/>
          <w:szCs w:val="24"/>
        </w:rPr>
        <w:t xml:space="preserve">النقطة التي لا يجوز تجاهلها هي: إجبار الأطفال أو كبار السن على متابعة برنامج بالغين نشيطين. عندما يبقى هذا السؤال بلا جواب، يكون التأجيل قراراً مسؤولاً لا علامة تردد. والقاعدة البسيطة هي أن أي معلومة تؤثر في السلامة أو الدخول أو الطريق يجب تأكيدها من مصدرين مستقلين على الأقل.</w:t>
      </w:r>
    </w:p>
    <w:p>
      <w:pPr>
        <w:bidi/>
        <w:jc w:val="right"/>
        <w:spacing w:after="140"/>
      </w:pPr>
      <w:r>
        <w:rPr>
          <w:sz w:val="24"/>
          <w:szCs w:val="24"/>
        </w:rPr>
        <w:t xml:space="preserve">10. الوصول والتنقل داخل المدينة</w:t>
      </w:r>
    </w:p>
    <w:p>
      <w:pPr>
        <w:bidi/>
        <w:jc w:val="right"/>
        <w:spacing w:after="140"/>
      </w:pPr>
      <w:r>
        <w:rPr>
          <w:sz w:val="24"/>
          <w:szCs w:val="24"/>
        </w:rPr>
        <w:t xml:space="preserve">التنقل الجيد يقلل الوقت المهدور ويمنع الوقوف العشوائي أو الدخول إلى شوارع غير مناسبة للسيارة. كثير من المسافرين يبدؤون من قائمة معالم طويلة ثم يحاولون ضغطها في ساعات قليلة، لكن الرحلة الناجحة تُبنى بالعكس: اختر تجربة رئيسية واحدة، ثم أضف حولها تفاصيل صغيرة تسمح لك بفهم المكان بدلاً من استهلاكه بسرعة.</w:t>
      </w:r>
    </w:p>
    <w:p>
      <w:pPr>
        <w:bidi/>
        <w:jc w:val="right"/>
        <w:spacing w:after="140"/>
      </w:pPr>
      <w:r>
        <w:rPr>
          <w:sz w:val="24"/>
          <w:szCs w:val="24"/>
        </w:rPr>
        <w:t xml:space="preserve">لذلك استخدم هذه الخطوات قبل التنفيذ: اسأل عن موقف مناسب؛ حدد نقطة إنزال؛ احتفظ برقم سائق؛ امشِ المسافة القصيرة. اترك هامشاً زمنياً بين كل محطة، ولا تجعل الطعام أو الوقود أو الاتصال أموراً مفترضة؛ اسأل عنها بوضوح وحدد بديلاً قريباً.</w:t>
      </w:r>
    </w:p>
    <w:p>
      <w:pPr>
        <w:bidi/>
        <w:jc w:val="right"/>
        <w:spacing w:after="140"/>
      </w:pPr>
      <w:r>
        <w:rPr>
          <w:sz w:val="24"/>
          <w:szCs w:val="24"/>
        </w:rPr>
        <w:t xml:space="preserve">اسأل عن موقف مناسب</w:t>
      </w:r>
    </w:p>
    <w:p>
      <w:pPr>
        <w:bidi/>
        <w:jc w:val="right"/>
        <w:spacing w:after="140"/>
      </w:pPr>
      <w:r>
        <w:rPr>
          <w:sz w:val="24"/>
          <w:szCs w:val="24"/>
        </w:rPr>
        <w:t xml:space="preserve">حدد نقطة إنزال</w:t>
      </w:r>
    </w:p>
    <w:p>
      <w:pPr>
        <w:bidi/>
        <w:jc w:val="right"/>
        <w:spacing w:after="140"/>
      </w:pPr>
      <w:r>
        <w:rPr>
          <w:sz w:val="24"/>
          <w:szCs w:val="24"/>
        </w:rPr>
        <w:t xml:space="preserve">احتفظ برقم سائق</w:t>
      </w:r>
    </w:p>
    <w:p>
      <w:pPr>
        <w:bidi/>
        <w:jc w:val="right"/>
        <w:spacing w:after="140"/>
      </w:pPr>
      <w:r>
        <w:rPr>
          <w:sz w:val="24"/>
          <w:szCs w:val="24"/>
        </w:rPr>
        <w:t xml:space="preserve">امشِ المسافة القصيرة</w:t>
      </w:r>
    </w:p>
    <w:p>
      <w:pPr>
        <w:bidi/>
        <w:jc w:val="right"/>
        <w:spacing w:after="140"/>
      </w:pPr>
      <w:r>
        <w:rPr>
          <w:sz w:val="24"/>
          <w:szCs w:val="24"/>
        </w:rPr>
        <w:t xml:space="preserve">تصور هذا السيناريو: يتفق الفريق مع السائق على نقطتي إنزال واستلام واضحتين، فيتجنب الدوران والازدحام. هنا تظهر قيمة التحضير البسيط؛ فالخطة البديلة لا تحتاج أن تكون مكلفة، لكنها تحتاج أن تكون مكتوبة ومفهومة لكل من يسافر معك.</w:t>
      </w:r>
    </w:p>
    <w:p>
      <w:pPr>
        <w:bidi/>
        <w:jc w:val="right"/>
        <w:spacing w:after="140"/>
      </w:pPr>
      <w:r>
        <w:rPr>
          <w:sz w:val="24"/>
          <w:szCs w:val="24"/>
        </w:rPr>
        <w:t xml:space="preserve">قرار عملي: شارك نقطة اللقاء كتابةً وليس شفهياً فقط.</w:t>
      </w:r>
    </w:p>
    <w:p>
      <w:pPr>
        <w:bidi/>
        <w:jc w:val="right"/>
        <w:spacing w:after="140"/>
      </w:pPr>
      <w:r>
        <w:rPr>
          <w:sz w:val="24"/>
          <w:szCs w:val="24"/>
        </w:rPr>
        <w:t xml:space="preserve">انتبه خصوصاً إلى: تغيير نقطة اللقاء من دون إبلاغ الجميع. إذا لم تستطع إدارة هذا الخطر بوسيلة واضحة، لا تحاول تعويضه بالحماس. السياحة المسؤولة تعني أن تعود بذكرى جيدة من دون تحميل أهل المنطقة أو فريق الإنقاذ أو عائلتك مشكلة كان يمكن تجنبها.</w:t>
      </w:r>
    </w:p>
    <w:p>
      <w:pPr>
        <w:bidi/>
        <w:jc w:val="right"/>
        <w:spacing w:after="140"/>
      </w:pPr>
      <w:r>
        <w:rPr>
          <w:sz w:val="24"/>
          <w:szCs w:val="24"/>
        </w:rPr>
        <w:t xml:space="preserve">11. ميزانية رحلة حماة</w:t>
      </w:r>
    </w:p>
    <w:p>
      <w:pPr>
        <w:bidi/>
        <w:jc w:val="right"/>
        <w:spacing w:after="140"/>
      </w:pPr>
      <w:r>
        <w:rPr>
          <w:sz w:val="24"/>
          <w:szCs w:val="24"/>
        </w:rPr>
        <w:t xml:space="preserve">الميزانية الواقعية تشمل النقل والطعام والدخول والمرشد والاحتياط، ولا تضع كل المال في بند واحد. المكان الحقيقي ليس نسخة ثابتة من الصور القديمة. قد يتغير الوصول، وقد تكون بعض الخدمات متاحة في يوم وغير متاحة في يوم آخر، وقد تختلف التجربة تماماً بحسب الموسم والازدحام والظروف المحلية.</w:t>
      </w:r>
    </w:p>
    <w:p>
      <w:pPr>
        <w:bidi/>
        <w:jc w:val="right"/>
        <w:spacing w:after="140"/>
      </w:pPr>
      <w:r>
        <w:rPr>
          <w:sz w:val="24"/>
          <w:szCs w:val="24"/>
        </w:rPr>
        <w:t xml:space="preserve">قبل أن تعتمد خطتك، نفّذ هذه النقاط: اكتب الحد الأعلى؛ احمل فئات صغيرة؛ خصص احتياطاً؛ سجل المصروفات. لا تكتفِ بإجابة نعم أو لا؛ اسأل عن الساعة، نقطة الوصول، وسيلة الدفع، والجهة التي أعطت المعلومة، ثم احتفظ برقم أو اسم يمكن الرجوع إليه.</w:t>
      </w:r>
    </w:p>
    <w:p>
      <w:pPr>
        <w:bidi/>
        <w:jc w:val="right"/>
        <w:spacing w:after="140"/>
      </w:pPr>
      <w:r>
        <w:rPr>
          <w:sz w:val="24"/>
          <w:szCs w:val="24"/>
        </w:rPr>
        <w:t xml:space="preserve">اكتب الحد الأعلى</w:t>
      </w:r>
    </w:p>
    <w:p>
      <w:pPr>
        <w:bidi/>
        <w:jc w:val="right"/>
        <w:spacing w:after="140"/>
      </w:pPr>
      <w:r>
        <w:rPr>
          <w:sz w:val="24"/>
          <w:szCs w:val="24"/>
        </w:rPr>
        <w:t xml:space="preserve">احمل فئات صغيرة</w:t>
      </w:r>
    </w:p>
    <w:p>
      <w:pPr>
        <w:bidi/>
        <w:jc w:val="right"/>
        <w:spacing w:after="140"/>
      </w:pPr>
      <w:r>
        <w:rPr>
          <w:sz w:val="24"/>
          <w:szCs w:val="24"/>
        </w:rPr>
        <w:t xml:space="preserve">خصص احتياطاً</w:t>
      </w:r>
    </w:p>
    <w:p>
      <w:pPr>
        <w:bidi/>
        <w:jc w:val="right"/>
        <w:spacing w:after="140"/>
      </w:pPr>
      <w:r>
        <w:rPr>
          <w:sz w:val="24"/>
          <w:szCs w:val="24"/>
        </w:rPr>
        <w:t xml:space="preserve">سجل المصروفات</w:t>
      </w:r>
    </w:p>
    <w:p>
      <w:pPr>
        <w:bidi/>
        <w:jc w:val="right"/>
        <w:spacing w:after="140"/>
      </w:pPr>
      <w:r>
        <w:rPr>
          <w:sz w:val="24"/>
          <w:szCs w:val="24"/>
        </w:rPr>
        <w:t xml:space="preserve">خذ هذا المثال: تحدد مجموعة مبلغاً لكل شخص وتترك نسبة للطوارئ بدل دفع كل المال في مطعم واحد. الفرق بين رحلة متعبة ورحلة مريحة كان مجرد مكالمة قصيرة وقرار بتقليل عدد المحطات.</w:t>
      </w:r>
    </w:p>
    <w:p>
      <w:pPr>
        <w:bidi/>
        <w:jc w:val="right"/>
        <w:spacing w:after="140"/>
      </w:pPr>
      <w:r>
        <w:rPr>
          <w:sz w:val="24"/>
          <w:szCs w:val="24"/>
        </w:rPr>
        <w:t xml:space="preserve">قرار عملي: افصل ميزانية الرجوع عن ميزانية الترفيه.</w:t>
      </w:r>
    </w:p>
    <w:p>
      <w:pPr>
        <w:bidi/>
        <w:jc w:val="right"/>
        <w:spacing w:after="140"/>
      </w:pPr>
      <w:r>
        <w:rPr>
          <w:sz w:val="24"/>
          <w:szCs w:val="24"/>
        </w:rPr>
        <w:t xml:space="preserve">الخطر الأهم في هذا الجزء هو: الإنفاق العفوي ثم نقص المال للعودة. ضع حداً واضحاً لما تقبله، واتفق مع المجموعة مسبقاً على نقطة الرجوع. وجود قاعدة مشتركة يمنع الجدل عندما تكونون متعبين أو عندما تصبح المعلومات غير مؤكدة.</w:t>
      </w:r>
    </w:p>
    <w:p>
      <w:pPr>
        <w:bidi/>
        <w:jc w:val="right"/>
        <w:spacing w:after="140"/>
      </w:pPr>
      <w:r>
        <w:rPr>
          <w:sz w:val="24"/>
          <w:szCs w:val="24"/>
        </w:rPr>
        <w:t xml:space="preserve">12. متى تحتاج مرشداً محلياً؟</w:t>
      </w:r>
    </w:p>
    <w:p>
      <w:pPr>
        <w:bidi/>
        <w:jc w:val="right"/>
        <w:spacing w:after="140"/>
      </w:pPr>
      <w:r>
        <w:rPr>
          <w:sz w:val="24"/>
          <w:szCs w:val="24"/>
        </w:rPr>
        <w:t xml:space="preserve">المرشد مفيد عندما تريد تاريخاً منظماً أو زيارة عدة نقاط أو تحتاج تنسيقاً مع مجموعة كبيرة. الرحلة الجيدة ليست عرضاً لإثبات الجرأة، بل عملية إدارة تفاصيل صغيرة: الماء، الوقت، الطريق، الراحة، والاحترام. عندما تضبط هذه التفاصيل يصبح لديك مجال للاستمتاع بالتاريخ والطبيعة والناس.</w:t>
      </w:r>
    </w:p>
    <w:p>
      <w:pPr>
        <w:bidi/>
        <w:jc w:val="right"/>
        <w:spacing w:after="140"/>
      </w:pPr>
      <w:r>
        <w:rPr>
          <w:sz w:val="24"/>
          <w:szCs w:val="24"/>
        </w:rPr>
        <w:t xml:space="preserve">قائمة العمل المقترحة هي: راجع خبرته؛ اسأل عن المسار؛ اتفق على المدة؛ حدد ما إذا كان النقل مشمولاً. وزّع المسؤوليات داخل المجموعة؛ شخص يتابع الطريق، وآخر يحمل جهات الاتصال، وثالث يراقب الوقت والماء، حتى لا يبقى كل شيء على شخص واحد.</w:t>
      </w:r>
    </w:p>
    <w:p>
      <w:pPr>
        <w:bidi/>
        <w:jc w:val="right"/>
        <w:spacing w:after="140"/>
      </w:pPr>
      <w:r>
        <w:rPr>
          <w:sz w:val="24"/>
          <w:szCs w:val="24"/>
        </w:rPr>
        <w:t xml:space="preserve">راجع خبرته</w:t>
      </w:r>
    </w:p>
    <w:p>
      <w:pPr>
        <w:bidi/>
        <w:jc w:val="right"/>
        <w:spacing w:after="140"/>
      </w:pPr>
      <w:r>
        <w:rPr>
          <w:sz w:val="24"/>
          <w:szCs w:val="24"/>
        </w:rPr>
        <w:t xml:space="preserve">اسأل عن المسار</w:t>
      </w:r>
    </w:p>
    <w:p>
      <w:pPr>
        <w:bidi/>
        <w:jc w:val="right"/>
        <w:spacing w:after="140"/>
      </w:pPr>
      <w:r>
        <w:rPr>
          <w:sz w:val="24"/>
          <w:szCs w:val="24"/>
        </w:rPr>
        <w:t xml:space="preserve">اتفق على المدة</w:t>
      </w:r>
    </w:p>
    <w:p>
      <w:pPr>
        <w:bidi/>
        <w:jc w:val="right"/>
        <w:spacing w:after="140"/>
      </w:pPr>
      <w:r>
        <w:rPr>
          <w:sz w:val="24"/>
          <w:szCs w:val="24"/>
        </w:rPr>
        <w:t xml:space="preserve">حدد ما إذا كان النقل مشمولاً</w:t>
      </w:r>
    </w:p>
    <w:p>
      <w:pPr>
        <w:bidi/>
        <w:jc w:val="right"/>
        <w:spacing w:after="140"/>
      </w:pPr>
      <w:r>
        <w:rPr>
          <w:sz w:val="24"/>
          <w:szCs w:val="24"/>
        </w:rPr>
        <w:t xml:space="preserve">مثال مفيد: يختصر مرشد الوقت بتجميع المحطات القريبة ويشرح الفرق بين المعلومة التاريخية والرواية الشعبية. هذا يبيّن أن التنظيم لا يقتل العفوية، بل يحميها؛ لأنك عندما تعرف الأساسيات تستطيع تغيير البرنامج من دون فوضى.</w:t>
      </w:r>
    </w:p>
    <w:p>
      <w:pPr>
        <w:bidi/>
        <w:jc w:val="right"/>
        <w:spacing w:after="140"/>
      </w:pPr>
      <w:r>
        <w:rPr>
          <w:sz w:val="24"/>
          <w:szCs w:val="24"/>
        </w:rPr>
        <w:t xml:space="preserve">قرار عملي: اطلب برنامجاً من خمس نقاط قبل الموافقة.</w:t>
      </w:r>
    </w:p>
    <w:p>
      <w:pPr>
        <w:bidi/>
        <w:jc w:val="right"/>
        <w:spacing w:after="140"/>
      </w:pPr>
      <w:r>
        <w:rPr>
          <w:sz w:val="24"/>
          <w:szCs w:val="24"/>
        </w:rPr>
        <w:t xml:space="preserve">أكثر ما يحتاج الانتباه هنا: الدفع مقابل مرافقة بلا محتوى أو مسؤولية واضحة. لا تتعامل مع الإشارات التحذيرية كعقبات يجب تجاوزها. أحياناً تكون أفضل نتيجة للرحلة هي أن تغيّر الوجهة في اللحظة المناسبة.</w:t>
      </w:r>
    </w:p>
    <w:p>
      <w:pPr>
        <w:bidi/>
        <w:jc w:val="right"/>
        <w:spacing w:after="140"/>
      </w:pPr>
      <w:r>
        <w:rPr>
          <w:sz w:val="24"/>
          <w:szCs w:val="24"/>
        </w:rPr>
        <w:t xml:space="preserve">13. الحرف والمنتجات المحلية</w:t>
      </w:r>
    </w:p>
    <w:p>
      <w:pPr>
        <w:bidi/>
        <w:jc w:val="right"/>
        <w:spacing w:after="140"/>
      </w:pPr>
      <w:r>
        <w:rPr>
          <w:sz w:val="24"/>
          <w:szCs w:val="24"/>
        </w:rPr>
        <w:t xml:space="preserve">الشراء الواعي يمكن أن يحفظ مهارة ويوفر دخلاً، لكن يجب أن يكون المنتج حديثاً ومشروعاً وواضح المصدر. لا يكفي أن نعرف اسم المكان أو نرى صورة جميلة له؛ القرار الجيد يبدأ بفهم ما الذي نريد فعله فعلاً، ومن سيذهب معنا، وما حدود الوقت والميزانية والصحة. في الرحلات داخل سوريا تتغير الظروف بسرعة بين مدينة وأخرى، ولذلك يجب أن تبقى الخطة مرنة وقابلة للإلغاء من دون خسارة كبيرة.</w:t>
      </w:r>
    </w:p>
    <w:p>
      <w:pPr>
        <w:bidi/>
        <w:jc w:val="right"/>
        <w:spacing w:after="140"/>
      </w:pPr>
      <w:r>
        <w:rPr>
          <w:sz w:val="24"/>
          <w:szCs w:val="24"/>
        </w:rPr>
        <w:t xml:space="preserve">عملياً، حوّل الفكرة إلى خطوات واضحة: اسأل من صنعه؛ اطلب سعرًا واضحاً؛ افحص الجودة؛ لا تشترِ أثراً أو قطعة مجهولة. دوّن الإجابات قبل الحجز أو الانطلاق، واطلب تأكيداً حديثاً من شخص موجود في المنطقة لا من منشور قديم أو فيديو بلا تاريخ.</w:t>
      </w:r>
    </w:p>
    <w:p>
      <w:pPr>
        <w:bidi/>
        <w:jc w:val="right"/>
        <w:spacing w:after="140"/>
      </w:pPr>
      <w:r>
        <w:rPr>
          <w:sz w:val="24"/>
          <w:szCs w:val="24"/>
        </w:rPr>
        <w:t xml:space="preserve">اسأل من صنعه</w:t>
      </w:r>
    </w:p>
    <w:p>
      <w:pPr>
        <w:bidi/>
        <w:jc w:val="right"/>
        <w:spacing w:after="140"/>
      </w:pPr>
      <w:r>
        <w:rPr>
          <w:sz w:val="24"/>
          <w:szCs w:val="24"/>
        </w:rPr>
        <w:t xml:space="preserve">اطلب سعرًا واضحاً</w:t>
      </w:r>
    </w:p>
    <w:p>
      <w:pPr>
        <w:bidi/>
        <w:jc w:val="right"/>
        <w:spacing w:after="140"/>
      </w:pPr>
      <w:r>
        <w:rPr>
          <w:sz w:val="24"/>
          <w:szCs w:val="24"/>
        </w:rPr>
        <w:t xml:space="preserve">افحص الجودة</w:t>
      </w:r>
    </w:p>
    <w:p>
      <w:pPr>
        <w:bidi/>
        <w:jc w:val="right"/>
        <w:spacing w:after="140"/>
      </w:pPr>
      <w:r>
        <w:rPr>
          <w:sz w:val="24"/>
          <w:szCs w:val="24"/>
        </w:rPr>
        <w:t xml:space="preserve">لا تشترِ أثراً أو قطعة مجهولة</w:t>
      </w:r>
    </w:p>
    <w:p>
      <w:pPr>
        <w:bidi/>
        <w:jc w:val="right"/>
        <w:spacing w:after="140"/>
      </w:pPr>
      <w:r>
        <w:rPr>
          <w:sz w:val="24"/>
          <w:szCs w:val="24"/>
        </w:rPr>
        <w:t xml:space="preserve">مثال واقعي: يشرح صانع كيف أنتج القطعة والوقت الذي تحتاجه، فيفهم الزائر قيمة العمل. هذا النوع من المواقف يوضح أن جودة الرحلة لا تقاس بعدد الأماكن التي مررت بها، بل بمدى واقعية الخطة وقدرتك على حماية وقت المجموعة وراحتها.</w:t>
      </w:r>
    </w:p>
    <w:p>
      <w:pPr>
        <w:bidi/>
        <w:jc w:val="right"/>
        <w:spacing w:after="140"/>
      </w:pPr>
      <w:r>
        <w:rPr>
          <w:sz w:val="24"/>
          <w:szCs w:val="24"/>
        </w:rPr>
        <w:t xml:space="preserve">قرار عملي: اختر منتجات معاصرة وتجنب أي قصة غامضة عن «قطعة من موقع».</w:t>
      </w:r>
    </w:p>
    <w:p>
      <w:pPr>
        <w:bidi/>
        <w:jc w:val="right"/>
        <w:spacing w:after="140"/>
      </w:pPr>
      <w:r>
        <w:rPr>
          <w:sz w:val="24"/>
          <w:szCs w:val="24"/>
        </w:rPr>
        <w:t xml:space="preserve">النقطة التي لا يجوز تجاهلها هي: بيع قطع قديمة أو أثرية من دون مستند مشروع. عندما يبقى هذا السؤال بلا جواب، يكون التأجيل قراراً مسؤولاً لا علامة تردد. والقاعدة البسيطة هي أن أي معلومة تؤثر في السلامة أو الدخول أو الطريق يجب تأكيدها من مصدرين مستقلين على الأقل.</w:t>
      </w:r>
    </w:p>
    <w:p>
      <w:pPr>
        <w:bidi/>
        <w:jc w:val="right"/>
        <w:spacing w:after="140"/>
      </w:pPr>
      <w:r>
        <w:rPr>
          <w:sz w:val="24"/>
          <w:szCs w:val="24"/>
        </w:rPr>
        <w:t xml:space="preserve">14. إضافة وجهة قريبة من دون إرهاق اليوم</w:t>
      </w:r>
    </w:p>
    <w:p>
      <w:pPr>
        <w:bidi/>
        <w:jc w:val="right"/>
        <w:spacing w:after="140"/>
      </w:pPr>
      <w:r>
        <w:rPr>
          <w:sz w:val="24"/>
          <w:szCs w:val="24"/>
        </w:rPr>
        <w:t xml:space="preserve">قد توجد بلدات أو مواقع قريبة، لكن صلاحيتها تعتمد على الطريق والوقت والظروف الحالية. كثير من المسافرين يبدؤون من قائمة معالم طويلة ثم يحاولون ضغطها في ساعات قليلة، لكن الرحلة الناجحة تُبنى بالعكس: اختر تجربة رئيسية واحدة، ثم أضف حولها تفاصيل صغيرة تسمح لك بفهم المكان بدلاً من استهلاكه بسرعة.</w:t>
      </w:r>
    </w:p>
    <w:p>
      <w:pPr>
        <w:bidi/>
        <w:jc w:val="right"/>
        <w:spacing w:after="140"/>
      </w:pPr>
      <w:r>
        <w:rPr>
          <w:sz w:val="24"/>
          <w:szCs w:val="24"/>
        </w:rPr>
        <w:t xml:space="preserve">لذلك استخدم هذه الخطوات قبل التنفيذ: تحقق في اليوم نفسه؛ اختر إضافة واحدة؛ احسب وقت العودة؛ لا تدخل طريقاً غير معروف ليلاً. اترك هامشاً زمنياً بين كل محطة، ولا تجعل الطعام أو الوقود أو الاتصال أموراً مفترضة؛ اسأل عنها بوضوح وحدد بديلاً قريباً.</w:t>
      </w:r>
    </w:p>
    <w:p>
      <w:pPr>
        <w:bidi/>
        <w:jc w:val="right"/>
        <w:spacing w:after="140"/>
      </w:pPr>
      <w:r>
        <w:rPr>
          <w:sz w:val="24"/>
          <w:szCs w:val="24"/>
        </w:rPr>
        <w:t xml:space="preserve">تحقق في اليوم نفسه</w:t>
      </w:r>
    </w:p>
    <w:p>
      <w:pPr>
        <w:bidi/>
        <w:jc w:val="right"/>
        <w:spacing w:after="140"/>
      </w:pPr>
      <w:r>
        <w:rPr>
          <w:sz w:val="24"/>
          <w:szCs w:val="24"/>
        </w:rPr>
        <w:t xml:space="preserve">اختر إضافة واحدة</w:t>
      </w:r>
    </w:p>
    <w:p>
      <w:pPr>
        <w:bidi/>
        <w:jc w:val="right"/>
        <w:spacing w:after="140"/>
      </w:pPr>
      <w:r>
        <w:rPr>
          <w:sz w:val="24"/>
          <w:szCs w:val="24"/>
        </w:rPr>
        <w:t xml:space="preserve">احسب وقت العودة</w:t>
      </w:r>
    </w:p>
    <w:p>
      <w:pPr>
        <w:bidi/>
        <w:jc w:val="right"/>
        <w:spacing w:after="140"/>
      </w:pPr>
      <w:r>
        <w:rPr>
          <w:sz w:val="24"/>
          <w:szCs w:val="24"/>
        </w:rPr>
        <w:t xml:space="preserve">لا تدخل طريقاً غير معروف ليلاً</w:t>
      </w:r>
    </w:p>
    <w:p>
      <w:pPr>
        <w:bidi/>
        <w:jc w:val="right"/>
        <w:spacing w:after="140"/>
      </w:pPr>
      <w:r>
        <w:rPr>
          <w:sz w:val="24"/>
          <w:szCs w:val="24"/>
        </w:rPr>
        <w:t xml:space="preserve">تصور هذا السيناريو: تلغي مجموعة محطة إضافية بعد أن يطول الغداء، فتحافظ على عودة مريحة. هنا تظهر قيمة التحضير البسيط؛ فالخطة البديلة لا تحتاج أن تكون مكلفة، لكنها تحتاج أن تكون مكتوبة ومفهومة لكل من يسافر معك.</w:t>
      </w:r>
    </w:p>
    <w:p>
      <w:pPr>
        <w:bidi/>
        <w:jc w:val="right"/>
        <w:spacing w:after="140"/>
      </w:pPr>
      <w:r>
        <w:rPr>
          <w:sz w:val="24"/>
          <w:szCs w:val="24"/>
        </w:rPr>
        <w:t xml:space="preserve">قرار عملي: لا تضف محطة إذا كانت تقلص هامش الرجوع.</w:t>
      </w:r>
    </w:p>
    <w:p>
      <w:pPr>
        <w:bidi/>
        <w:jc w:val="right"/>
        <w:spacing w:after="140"/>
      </w:pPr>
      <w:r>
        <w:rPr>
          <w:sz w:val="24"/>
          <w:szCs w:val="24"/>
        </w:rPr>
        <w:t xml:space="preserve">انتبه خصوصاً إلى: تحويل اليوم إلى سباق بسبب فكرة ظهرت أثناء الطريق. إذا لم تستطع إدارة هذا الخطر بوسيلة واضحة، لا تحاول تعويضه بالحماس. السياحة المسؤولة تعني أن تعود بذكرى جيدة من دون تحميل أهل المنطقة أو فريق الإنقاذ أو عائلتك مشكلة كان يمكن تجنبها.</w:t>
      </w:r>
    </w:p>
    <w:p>
      <w:pPr>
        <w:bidi/>
        <w:jc w:val="right"/>
        <w:spacing w:after="140"/>
      </w:pPr>
      <w:r>
        <w:rPr>
          <w:sz w:val="24"/>
          <w:szCs w:val="24"/>
        </w:rPr>
        <w:t xml:space="preserve">15. كيف نساعد في حماية النواعير والمشهد؟</w:t>
      </w:r>
    </w:p>
    <w:p>
      <w:pPr>
        <w:bidi/>
        <w:jc w:val="right"/>
        <w:spacing w:after="140"/>
      </w:pPr>
      <w:r>
        <w:rPr>
          <w:sz w:val="24"/>
          <w:szCs w:val="24"/>
        </w:rPr>
        <w:t xml:space="preserve">الحماية تبدأ من السلوك: عدم التسلق أو رمي النفايات أو إزعاج أعمال الصيانة. المكان الحقيقي ليس نسخة ثابتة من الصور القديمة. قد يتغير الوصول، وقد تكون بعض الخدمات متاحة في يوم وغير متاحة في يوم آخر، وقد تختلف التجربة تماماً بحسب الموسم والازدحام والظروف المحلية.</w:t>
      </w:r>
    </w:p>
    <w:p>
      <w:pPr>
        <w:bidi/>
        <w:jc w:val="right"/>
        <w:spacing w:after="140"/>
      </w:pPr>
      <w:r>
        <w:rPr>
          <w:sz w:val="24"/>
          <w:szCs w:val="24"/>
        </w:rPr>
        <w:t xml:space="preserve">قبل أن تعتمد خطتك، نفّذ هذه النقاط: استخدم الحاويات؛ اتبع الحواجز؛ لا تلمس الأجزاء؛ اشرح للأطفال قيمة الموقع. لا تكتفِ بإجابة نعم أو لا؛ اسأل عن الساعة، نقطة الوصول، وسيلة الدفع، والجهة التي أعطت المعلومة، ثم احتفظ برقم أو اسم يمكن الرجوع إليه.</w:t>
      </w:r>
    </w:p>
    <w:p>
      <w:pPr>
        <w:bidi/>
        <w:jc w:val="right"/>
        <w:spacing w:after="140"/>
      </w:pPr>
      <w:r>
        <w:rPr>
          <w:sz w:val="24"/>
          <w:szCs w:val="24"/>
        </w:rPr>
        <w:t xml:space="preserve">استخدم الحاويات</w:t>
      </w:r>
    </w:p>
    <w:p>
      <w:pPr>
        <w:bidi/>
        <w:jc w:val="right"/>
        <w:spacing w:after="140"/>
      </w:pPr>
      <w:r>
        <w:rPr>
          <w:sz w:val="24"/>
          <w:szCs w:val="24"/>
        </w:rPr>
        <w:t xml:space="preserve">اتبع الحواجز</w:t>
      </w:r>
    </w:p>
    <w:p>
      <w:pPr>
        <w:bidi/>
        <w:jc w:val="right"/>
        <w:spacing w:after="140"/>
      </w:pPr>
      <w:r>
        <w:rPr>
          <w:sz w:val="24"/>
          <w:szCs w:val="24"/>
        </w:rPr>
        <w:t xml:space="preserve">لا تلمس الأجزاء</w:t>
      </w:r>
    </w:p>
    <w:p>
      <w:pPr>
        <w:bidi/>
        <w:jc w:val="right"/>
        <w:spacing w:after="140"/>
      </w:pPr>
      <w:r>
        <w:rPr>
          <w:sz w:val="24"/>
          <w:szCs w:val="24"/>
        </w:rPr>
        <w:t xml:space="preserve">اشرح للأطفال قيمة الموقع</w:t>
      </w:r>
    </w:p>
    <w:p>
      <w:pPr>
        <w:bidi/>
        <w:jc w:val="right"/>
        <w:spacing w:after="140"/>
      </w:pPr>
      <w:r>
        <w:rPr>
          <w:sz w:val="24"/>
          <w:szCs w:val="24"/>
        </w:rPr>
        <w:t xml:space="preserve">خذ هذا المثال: تجمع عائلة نفاياتها وتغادر من دون ترك أثر رغم ازدحام المكان. الفرق بين رحلة متعبة ورحلة مريحة كان مجرد مكالمة قصيرة وقرار بتقليل عدد المحطات.</w:t>
      </w:r>
    </w:p>
    <w:p>
      <w:pPr>
        <w:bidi/>
        <w:jc w:val="right"/>
        <w:spacing w:after="140"/>
      </w:pPr>
      <w:r>
        <w:rPr>
          <w:sz w:val="24"/>
          <w:szCs w:val="24"/>
        </w:rPr>
        <w:t xml:space="preserve">قرار عملي: احمل كيساً صغيراً وأخرج بكل ما أدخلته.</w:t>
      </w:r>
    </w:p>
    <w:p>
      <w:pPr>
        <w:bidi/>
        <w:jc w:val="right"/>
        <w:spacing w:after="140"/>
      </w:pPr>
      <w:r>
        <w:rPr>
          <w:sz w:val="24"/>
          <w:szCs w:val="24"/>
        </w:rPr>
        <w:t xml:space="preserve">الخطر الأهم في هذا الجزء هو: اعتبار النفايات الصغيرة غير مؤثرة. ضع حداً واضحاً لما تقبله، واتفق مع المجموعة مسبقاً على نقطة الرجوع. وجود قاعدة مشتركة يمنع الجدل عندما تكونون متعبين أو عندما تصبح المعلومات غير مؤكدة.</w:t>
      </w:r>
    </w:p>
    <w:p>
      <w:pPr>
        <w:bidi/>
        <w:jc w:val="right"/>
        <w:spacing w:after="140"/>
      </w:pPr>
      <w:r>
        <w:rPr>
          <w:sz w:val="24"/>
          <w:szCs w:val="24"/>
        </w:rPr>
        <w:t xml:space="preserve">16. خطة الطوارئ داخل المدينة</w:t>
      </w:r>
    </w:p>
    <w:p>
      <w:pPr>
        <w:bidi/>
        <w:jc w:val="right"/>
        <w:spacing w:after="140"/>
      </w:pPr>
      <w:r>
        <w:rPr>
          <w:sz w:val="24"/>
          <w:szCs w:val="24"/>
        </w:rPr>
        <w:t xml:space="preserve">حتى الرحلة الحضرية تحتاج نقطة لقاء وجهة اتصال وخطة إذا انفصل أحد أفراد المجموعة. الرحلة الجيدة ليست عرضاً لإثبات الجرأة، بل عملية إدارة تفاصيل صغيرة: الماء، الوقت، الطريق، الراحة، والاحترام. عندما تضبط هذه التفاصيل يصبح لديك مجال للاستمتاع بالتاريخ والطبيعة والناس.</w:t>
      </w:r>
    </w:p>
    <w:p>
      <w:pPr>
        <w:bidi/>
        <w:jc w:val="right"/>
        <w:spacing w:after="140"/>
      </w:pPr>
      <w:r>
        <w:rPr>
          <w:sz w:val="24"/>
          <w:szCs w:val="24"/>
        </w:rPr>
        <w:t xml:space="preserve">قائمة العمل المقترحة هي: حدد نقطة واضحة؛ شارك أرقام الهواتف؛ احفظ اسم الإقامة؛ حدد وقت اتصال. وزّع المسؤوليات داخل المجموعة؛ شخص يتابع الطريق، وآخر يحمل جهات الاتصال، وثالث يراقب الوقت والماء، حتى لا يبقى كل شيء على شخص واحد.</w:t>
      </w:r>
    </w:p>
    <w:p>
      <w:pPr>
        <w:bidi/>
        <w:jc w:val="right"/>
        <w:spacing w:after="140"/>
      </w:pPr>
      <w:r>
        <w:rPr>
          <w:sz w:val="24"/>
          <w:szCs w:val="24"/>
        </w:rPr>
        <w:t xml:space="preserve">حدد نقطة واضحة</w:t>
      </w:r>
    </w:p>
    <w:p>
      <w:pPr>
        <w:bidi/>
        <w:jc w:val="right"/>
        <w:spacing w:after="140"/>
      </w:pPr>
      <w:r>
        <w:rPr>
          <w:sz w:val="24"/>
          <w:szCs w:val="24"/>
        </w:rPr>
        <w:t xml:space="preserve">شارك أرقام الهواتف</w:t>
      </w:r>
    </w:p>
    <w:p>
      <w:pPr>
        <w:bidi/>
        <w:jc w:val="right"/>
        <w:spacing w:after="140"/>
      </w:pPr>
      <w:r>
        <w:rPr>
          <w:sz w:val="24"/>
          <w:szCs w:val="24"/>
        </w:rPr>
        <w:t xml:space="preserve">احفظ اسم الإقامة</w:t>
      </w:r>
    </w:p>
    <w:p>
      <w:pPr>
        <w:bidi/>
        <w:jc w:val="right"/>
        <w:spacing w:after="140"/>
      </w:pPr>
      <w:r>
        <w:rPr>
          <w:sz w:val="24"/>
          <w:szCs w:val="24"/>
        </w:rPr>
        <w:t xml:space="preserve">حدد وقت اتصال</w:t>
      </w:r>
    </w:p>
    <w:p>
      <w:pPr>
        <w:bidi/>
        <w:jc w:val="right"/>
        <w:spacing w:after="140"/>
      </w:pPr>
      <w:r>
        <w:rPr>
          <w:sz w:val="24"/>
          <w:szCs w:val="24"/>
        </w:rPr>
        <w:t xml:space="preserve">مثال مفيد: ينفصل شخص في السوق ثم يعود إلى نقطة اللقاء المتفق عليها بلا ارتباك. هذا يبيّن أن التنظيم لا يقتل العفوية، بل يحميها؛ لأنك عندما تعرف الأساسيات تستطيع تغيير البرنامج من دون فوضى.</w:t>
      </w:r>
    </w:p>
    <w:p>
      <w:pPr>
        <w:bidi/>
        <w:jc w:val="right"/>
        <w:spacing w:after="140"/>
      </w:pPr>
      <w:r>
        <w:rPr>
          <w:sz w:val="24"/>
          <w:szCs w:val="24"/>
        </w:rPr>
        <w:t xml:space="preserve">قرار عملي: وزع المعلومات الأساسية على شخصين على الأقل.</w:t>
      </w:r>
    </w:p>
    <w:p>
      <w:pPr>
        <w:bidi/>
        <w:jc w:val="right"/>
        <w:spacing w:after="140"/>
      </w:pPr>
      <w:r>
        <w:rPr>
          <w:sz w:val="24"/>
          <w:szCs w:val="24"/>
        </w:rPr>
        <w:t xml:space="preserve">أكثر ما يحتاج الانتباه هنا: اعتماد الجميع على شخص واحد يحمل الهاتف أو المال. لا تتعامل مع الإشارات التحذيرية كعقبات يجب تجاوزها. أحياناً تكون أفضل نتيجة للرحلة هي أن تغيّر الوجهة في اللحظة المناسبة.</w:t>
      </w:r>
    </w:p>
    <w:p>
      <w:pPr>
        <w:bidi/>
        <w:jc w:val="right"/>
        <w:spacing w:after="140"/>
      </w:pPr>
      <w:r>
        <w:rPr>
          <w:sz w:val="24"/>
          <w:szCs w:val="24"/>
        </w:rPr>
        <w:t xml:space="preserve">17. زيارة خارج أوقات الازدحام</w:t>
      </w:r>
    </w:p>
    <w:p>
      <w:pPr>
        <w:bidi/>
        <w:jc w:val="right"/>
        <w:spacing w:after="140"/>
      </w:pPr>
      <w:r>
        <w:rPr>
          <w:sz w:val="24"/>
          <w:szCs w:val="24"/>
        </w:rPr>
        <w:t xml:space="preserve">اختيار يوم ووقت أهدأ يسمح بفهم المدينة ويدعم الأعمال في أوقات أقل طلباً. لا يكفي أن نعرف اسم المكان أو نرى صورة جميلة له؛ القرار الجيد يبدأ بفهم ما الذي نريد فعله فعلاً، ومن سيذهب معنا، وما حدود الوقت والميزانية والصحة. في الرحلات داخل سوريا تتغير الظروف بسرعة بين مدينة وأخرى، ولذلك يجب أن تبقى الخطة مرنة وقابلة للإلغاء من دون خسارة كبيرة.</w:t>
      </w:r>
    </w:p>
    <w:p>
      <w:pPr>
        <w:bidi/>
        <w:jc w:val="right"/>
        <w:spacing w:after="140"/>
      </w:pPr>
      <w:r>
        <w:rPr>
          <w:sz w:val="24"/>
          <w:szCs w:val="24"/>
        </w:rPr>
        <w:t xml:space="preserve">عملياً، حوّل الفكرة إلى خطوات واضحة: اسأل عن أيام الذروة؛ ابدأ مبكراً؛ احجز المجموعة؛ احترم أوقات الصلاة والعمل. دوّن الإجابات قبل الحجز أو الانطلاق، واطلب تأكيداً حديثاً من شخص موجود في المنطقة لا من منشور قديم أو فيديو بلا تاريخ.</w:t>
      </w:r>
    </w:p>
    <w:p>
      <w:pPr>
        <w:bidi/>
        <w:jc w:val="right"/>
        <w:spacing w:after="140"/>
      </w:pPr>
      <w:r>
        <w:rPr>
          <w:sz w:val="24"/>
          <w:szCs w:val="24"/>
        </w:rPr>
        <w:t xml:space="preserve">اسأل عن أيام الذروة</w:t>
      </w:r>
    </w:p>
    <w:p>
      <w:pPr>
        <w:bidi/>
        <w:jc w:val="right"/>
        <w:spacing w:after="140"/>
      </w:pPr>
      <w:r>
        <w:rPr>
          <w:sz w:val="24"/>
          <w:szCs w:val="24"/>
        </w:rPr>
        <w:t xml:space="preserve">ابدأ مبكراً</w:t>
      </w:r>
    </w:p>
    <w:p>
      <w:pPr>
        <w:bidi/>
        <w:jc w:val="right"/>
        <w:spacing w:after="140"/>
      </w:pPr>
      <w:r>
        <w:rPr>
          <w:sz w:val="24"/>
          <w:szCs w:val="24"/>
        </w:rPr>
        <w:t xml:space="preserve">احجز المجموعة</w:t>
      </w:r>
    </w:p>
    <w:p>
      <w:pPr>
        <w:bidi/>
        <w:jc w:val="right"/>
        <w:spacing w:after="140"/>
      </w:pPr>
      <w:r>
        <w:rPr>
          <w:sz w:val="24"/>
          <w:szCs w:val="24"/>
        </w:rPr>
        <w:t xml:space="preserve">احترم أوقات الصلاة والعمل</w:t>
      </w:r>
    </w:p>
    <w:p>
      <w:pPr>
        <w:bidi/>
        <w:jc w:val="right"/>
        <w:spacing w:after="140"/>
      </w:pPr>
      <w:r>
        <w:rPr>
          <w:sz w:val="24"/>
          <w:szCs w:val="24"/>
        </w:rPr>
        <w:t xml:space="preserve">مثال واقعي: تزور مجموعة في صباح يوم عادي فتجد وقتاً للشرح والتفاعل أكثر من عطلة مزدحمة. هذا النوع من المواقف يوضح أن جودة الرحلة لا تقاس بعدد الأماكن التي مررت بها، بل بمدى واقعية الخطة وقدرتك على حماية وقت المجموعة وراحتها.</w:t>
      </w:r>
    </w:p>
    <w:p>
      <w:pPr>
        <w:bidi/>
        <w:jc w:val="right"/>
        <w:spacing w:after="140"/>
      </w:pPr>
      <w:r>
        <w:rPr>
          <w:sz w:val="24"/>
          <w:szCs w:val="24"/>
        </w:rPr>
        <w:t xml:space="preserve">قرار عملي: وازن بين الهدوء وتوفر الخدمات بتأكيد مسبق.</w:t>
      </w:r>
    </w:p>
    <w:p>
      <w:pPr>
        <w:bidi/>
        <w:jc w:val="right"/>
        <w:spacing w:after="140"/>
      </w:pPr>
      <w:r>
        <w:rPr>
          <w:sz w:val="24"/>
          <w:szCs w:val="24"/>
        </w:rPr>
        <w:t xml:space="preserve">النقطة التي لا يجوز تجاهلها هي: إغلاق بعض الخدمات في الوقت الهادئ. عندما يبقى هذا السؤال بلا جواب، يكون التأجيل قراراً مسؤولاً لا علامة تردد. والقاعدة البسيطة هي أن أي معلومة تؤثر في السلامة أو الدخول أو الطريق يجب تأكيدها من مصدرين مستقلين على الأقل.</w:t>
      </w:r>
    </w:p>
    <w:p>
      <w:pPr>
        <w:bidi/>
        <w:jc w:val="right"/>
        <w:spacing w:after="140"/>
      </w:pPr>
      <w:r>
        <w:rPr>
          <w:sz w:val="24"/>
          <w:szCs w:val="24"/>
        </w:rPr>
        <w:t xml:space="preserve">18. كيف تتحول حماة إلى تجربة سياحية محلية قوية؟</w:t>
      </w:r>
    </w:p>
    <w:p>
      <w:pPr>
        <w:bidi/>
        <w:jc w:val="right"/>
        <w:spacing w:after="140"/>
      </w:pPr>
      <w:r>
        <w:rPr>
          <w:sz w:val="24"/>
          <w:szCs w:val="24"/>
        </w:rPr>
        <w:t xml:space="preserve">القيمة لا تأتي من مشروع ضخم فقط؛ يمكن لجولة صغيرة أو مطبخ أو ورشة حرف أن تبني تجربة محترمة. كثير من المسافرين يبدؤون من قائمة معالم طويلة ثم يحاولون ضغطها في ساعات قليلة، لكن الرحلة الناجحة تُبنى بالعكس: اختر تجربة رئيسية واحدة، ثم أضف حولها تفاصيل صغيرة تسمح لك بفهم المكان بدلاً من استهلاكه بسرعة.</w:t>
      </w:r>
    </w:p>
    <w:p>
      <w:pPr>
        <w:bidi/>
        <w:jc w:val="right"/>
        <w:spacing w:after="140"/>
      </w:pPr>
      <w:r>
        <w:rPr>
          <w:sz w:val="24"/>
          <w:szCs w:val="24"/>
        </w:rPr>
        <w:t xml:space="preserve">لذلك استخدم هذه الخطوات قبل التنفيذ: حدد قصة واضحة؛ درب مقدمي الخدمة؛ ضع سعراً شفافاً؛ اجمع آراء الزوار. اترك هامشاً زمنياً بين كل محطة، ولا تجعل الطعام أو الوقود أو الاتصال أموراً مفترضة؛ اسأل عنها بوضوح وحدد بديلاً قريباً.</w:t>
      </w:r>
    </w:p>
    <w:p>
      <w:pPr>
        <w:bidi/>
        <w:jc w:val="right"/>
        <w:spacing w:after="140"/>
      </w:pPr>
      <w:r>
        <w:rPr>
          <w:sz w:val="24"/>
          <w:szCs w:val="24"/>
        </w:rPr>
        <w:t xml:space="preserve">حدد قصة واضحة</w:t>
      </w:r>
    </w:p>
    <w:p>
      <w:pPr>
        <w:bidi/>
        <w:jc w:val="right"/>
        <w:spacing w:after="140"/>
      </w:pPr>
      <w:r>
        <w:rPr>
          <w:sz w:val="24"/>
          <w:szCs w:val="24"/>
        </w:rPr>
        <w:t xml:space="preserve">درب مقدمي الخدمة</w:t>
      </w:r>
    </w:p>
    <w:p>
      <w:pPr>
        <w:bidi/>
        <w:jc w:val="right"/>
        <w:spacing w:after="140"/>
      </w:pPr>
      <w:r>
        <w:rPr>
          <w:sz w:val="24"/>
          <w:szCs w:val="24"/>
        </w:rPr>
        <w:t xml:space="preserve">ضع سعراً شفافاً</w:t>
      </w:r>
    </w:p>
    <w:p>
      <w:pPr>
        <w:bidi/>
        <w:jc w:val="right"/>
        <w:spacing w:after="140"/>
      </w:pPr>
      <w:r>
        <w:rPr>
          <w:sz w:val="24"/>
          <w:szCs w:val="24"/>
        </w:rPr>
        <w:t xml:space="preserve">اجمع آراء الزوار</w:t>
      </w:r>
    </w:p>
    <w:p>
      <w:pPr>
        <w:bidi/>
        <w:jc w:val="right"/>
        <w:spacing w:after="140"/>
      </w:pPr>
      <w:r>
        <w:rPr>
          <w:sz w:val="24"/>
          <w:szCs w:val="24"/>
        </w:rPr>
        <w:t xml:space="preserve">تصور هذا السيناريو: ينظم فريق محلي جولة قصيرة تجمع ناعورة وسوقاً ووجبة، بعدد محدود وحجز مسبق. هنا تظهر قيمة التحضير البسيط؛ فالخطة البديلة لا تحتاج أن تكون مكلفة، لكنها تحتاج أن تكون مكتوبة ومفهومة لكل من يسافر معك.</w:t>
      </w:r>
    </w:p>
    <w:p>
      <w:pPr>
        <w:bidi/>
        <w:jc w:val="right"/>
        <w:spacing w:after="140"/>
      </w:pPr>
      <w:r>
        <w:rPr>
          <w:sz w:val="24"/>
          <w:szCs w:val="24"/>
        </w:rPr>
        <w:t xml:space="preserve">قرار عملي: ابدأ بمجموعة صغيرة وكرر التجربة قبل التوسع.</w:t>
      </w:r>
    </w:p>
    <w:p>
      <w:pPr>
        <w:bidi/>
        <w:jc w:val="right"/>
        <w:spacing w:after="140"/>
      </w:pPr>
      <w:r>
        <w:rPr>
          <w:sz w:val="24"/>
          <w:szCs w:val="24"/>
        </w:rPr>
        <w:t xml:space="preserve">انتبه خصوصاً إلى: تقديم وعود أكبر من القدرة أو إهمال السلامة. إذا لم تستطع إدارة هذا الخطر بوسيلة واضحة، لا تحاول تعويضه بالحماس. السياحة المسؤولة تعني أن تعود بذكرى جيدة من دون تحميل أهل المنطقة أو فريق الإنقاذ أو عائلتك مشكلة كان يمكن تجنبها.</w:t>
      </w:r>
    </w:p>
    <w:p>
      <w:pPr>
        <w:bidi/>
        <w:jc w:val="right"/>
        <w:spacing w:after="140"/>
      </w:pPr>
      <w:r>
        <w:rPr>
          <w:sz w:val="24"/>
          <w:szCs w:val="24"/>
        </w:rPr>
        <w:t xml:space="preserve">قائمة تحقق مفصلة قبل الرحلة</w:t>
      </w:r>
    </w:p>
    <w:p>
      <w:pPr>
        <w:bidi/>
        <w:jc w:val="right"/>
        <w:spacing w:after="140"/>
      </w:pPr>
      <w:r>
        <w:rPr>
          <w:sz w:val="24"/>
          <w:szCs w:val="24"/>
        </w:rPr>
        <w:t xml:space="preserve">استخدم هذه القائمة كصفحة عمل. لا يلزم أن تكون كل الإجابات مثالية، لكن وجود فراغات كثيرة يعني أن الخطة ما زالت مبكرة. اكتب الإجابة بجانب كل نقطة، وشارك النسخة مع شخص لا يرافقك حتى يعرف خط السير والوقت المتوقع للعودة.</w:t>
      </w:r>
    </w:p>
    <w:p>
      <w:pPr>
        <w:bidi/>
        <w:jc w:val="right"/>
        <w:spacing w:after="140"/>
      </w:pPr>
      <w:r>
        <w:rPr>
          <w:sz w:val="24"/>
          <w:szCs w:val="24"/>
        </w:rPr>
        <w:t xml:space="preserve">حدد الهدف الرئيسي للرحلة في جملة واحدة.</w:t>
      </w:r>
    </w:p>
    <w:p>
      <w:pPr>
        <w:bidi/>
        <w:jc w:val="right"/>
        <w:spacing w:after="140"/>
      </w:pPr>
      <w:r>
        <w:rPr>
          <w:sz w:val="24"/>
          <w:szCs w:val="24"/>
        </w:rPr>
        <w:t xml:space="preserve">اكتب أسماء جميع المشاركين وأرقام التواصل.</w:t>
      </w:r>
    </w:p>
    <w:p>
      <w:pPr>
        <w:bidi/>
        <w:jc w:val="right"/>
        <w:spacing w:after="140"/>
      </w:pPr>
      <w:r>
        <w:rPr>
          <w:sz w:val="24"/>
          <w:szCs w:val="24"/>
        </w:rPr>
        <w:t xml:space="preserve">راجع الاحتياجات الصحية والأدوية والحساسية.</w:t>
      </w:r>
    </w:p>
    <w:p>
      <w:pPr>
        <w:bidi/>
        <w:jc w:val="right"/>
        <w:spacing w:after="140"/>
      </w:pPr>
      <w:r>
        <w:rPr>
          <w:sz w:val="24"/>
          <w:szCs w:val="24"/>
        </w:rPr>
        <w:t xml:space="preserve">احصل على تأكيد حديث من شخص داخل المنطقة.</w:t>
      </w:r>
    </w:p>
    <w:p>
      <w:pPr>
        <w:bidi/>
        <w:jc w:val="right"/>
        <w:spacing w:after="140"/>
      </w:pPr>
      <w:r>
        <w:rPr>
          <w:sz w:val="24"/>
          <w:szCs w:val="24"/>
        </w:rPr>
        <w:t xml:space="preserve">تحقق من حالة الطريق في يوم الانطلاق.</w:t>
      </w:r>
    </w:p>
    <w:p>
      <w:pPr>
        <w:bidi/>
        <w:jc w:val="right"/>
        <w:spacing w:after="140"/>
      </w:pPr>
      <w:r>
        <w:rPr>
          <w:sz w:val="24"/>
          <w:szCs w:val="24"/>
        </w:rPr>
        <w:t xml:space="preserve">حدد وقتاً نهائياً للرجوع.</w:t>
      </w:r>
    </w:p>
    <w:p>
      <w:pPr>
        <w:bidi/>
        <w:jc w:val="right"/>
        <w:spacing w:after="140"/>
      </w:pPr>
      <w:r>
        <w:rPr>
          <w:sz w:val="24"/>
          <w:szCs w:val="24"/>
        </w:rPr>
        <w:t xml:space="preserve">ضع وجهة بديلة أقرب وأكثر أماناً.</w:t>
      </w:r>
    </w:p>
    <w:p>
      <w:pPr>
        <w:bidi/>
        <w:jc w:val="right"/>
        <w:spacing w:after="140"/>
      </w:pPr>
      <w:r>
        <w:rPr>
          <w:sz w:val="24"/>
          <w:szCs w:val="24"/>
        </w:rPr>
        <w:t xml:space="preserve">شارك خط السير مع شخص لا يسافر معك.</w:t>
      </w:r>
    </w:p>
    <w:p>
      <w:pPr>
        <w:bidi/>
        <w:jc w:val="right"/>
        <w:spacing w:after="140"/>
      </w:pPr>
      <w:r>
        <w:rPr>
          <w:sz w:val="24"/>
          <w:szCs w:val="24"/>
        </w:rPr>
        <w:t xml:space="preserve">اشحن الهاتف وخذ بطارية متنقلة.</w:t>
      </w:r>
    </w:p>
    <w:p>
      <w:pPr>
        <w:bidi/>
        <w:jc w:val="right"/>
        <w:spacing w:after="140"/>
      </w:pPr>
      <w:r>
        <w:rPr>
          <w:sz w:val="24"/>
          <w:szCs w:val="24"/>
        </w:rPr>
        <w:t xml:space="preserve">احفظ الأرقام المهمة على ورقة.</w:t>
      </w:r>
    </w:p>
    <w:p>
      <w:pPr>
        <w:bidi/>
        <w:jc w:val="right"/>
        <w:spacing w:after="140"/>
      </w:pPr>
      <w:r>
        <w:rPr>
          <w:sz w:val="24"/>
          <w:szCs w:val="24"/>
        </w:rPr>
        <w:t xml:space="preserve">افحص المركبة والإطارات والوقود.</w:t>
      </w:r>
    </w:p>
    <w:p>
      <w:pPr>
        <w:bidi/>
        <w:jc w:val="right"/>
        <w:spacing w:after="140"/>
      </w:pPr>
      <w:r>
        <w:rPr>
          <w:sz w:val="24"/>
          <w:szCs w:val="24"/>
        </w:rPr>
        <w:t xml:space="preserve">احمل ماءً أكثر من الحاجة المتوقعة.</w:t>
      </w:r>
    </w:p>
    <w:p>
      <w:pPr>
        <w:bidi/>
        <w:jc w:val="right"/>
        <w:spacing w:after="140"/>
      </w:pPr>
      <w:r>
        <w:rPr>
          <w:sz w:val="24"/>
          <w:szCs w:val="24"/>
        </w:rPr>
        <w:t xml:space="preserve">خذ ملابس تناسب تغير الحرارة.</w:t>
      </w:r>
    </w:p>
    <w:p>
      <w:pPr>
        <w:bidi/>
        <w:jc w:val="right"/>
        <w:spacing w:after="140"/>
      </w:pPr>
      <w:r>
        <w:rPr>
          <w:sz w:val="24"/>
          <w:szCs w:val="24"/>
        </w:rPr>
        <w:t xml:space="preserve">احمل إسعافات أولية بسيطة.</w:t>
      </w:r>
    </w:p>
    <w:p>
      <w:pPr>
        <w:bidi/>
        <w:jc w:val="right"/>
        <w:spacing w:after="140"/>
      </w:pPr>
      <w:r>
        <w:rPr>
          <w:sz w:val="24"/>
          <w:szCs w:val="24"/>
        </w:rPr>
        <w:t xml:space="preserve">وزع المال بين شخصين.</w:t>
      </w:r>
    </w:p>
    <w:p>
      <w:pPr>
        <w:bidi/>
        <w:jc w:val="right"/>
        <w:spacing w:after="140"/>
      </w:pPr>
      <w:r>
        <w:rPr>
          <w:sz w:val="24"/>
          <w:szCs w:val="24"/>
        </w:rPr>
        <w:t xml:space="preserve">ثبت سعر السائق أو المرشد قبل الانطلاق.</w:t>
      </w:r>
    </w:p>
    <w:p>
      <w:pPr>
        <w:bidi/>
        <w:jc w:val="right"/>
        <w:spacing w:after="140"/>
      </w:pPr>
      <w:r>
        <w:rPr>
          <w:sz w:val="24"/>
          <w:szCs w:val="24"/>
        </w:rPr>
        <w:t xml:space="preserve">اسأل عما يشمله السعر وما لا يشمله.</w:t>
      </w:r>
    </w:p>
    <w:p>
      <w:pPr>
        <w:bidi/>
        <w:jc w:val="right"/>
        <w:spacing w:after="140"/>
      </w:pPr>
      <w:r>
        <w:rPr>
          <w:sz w:val="24"/>
          <w:szCs w:val="24"/>
        </w:rPr>
        <w:t xml:space="preserve">تحقق من ساعات الدخول الحالية.</w:t>
      </w:r>
    </w:p>
    <w:p>
      <w:pPr>
        <w:bidi/>
        <w:jc w:val="right"/>
        <w:spacing w:after="140"/>
      </w:pPr>
      <w:r>
        <w:rPr>
          <w:sz w:val="24"/>
          <w:szCs w:val="24"/>
        </w:rPr>
        <w:t xml:space="preserve">اعرف قواعد التصوير والمعدات.</w:t>
      </w:r>
    </w:p>
    <w:p>
      <w:pPr>
        <w:bidi/>
        <w:jc w:val="right"/>
        <w:spacing w:after="140"/>
      </w:pPr>
      <w:r>
        <w:rPr>
          <w:sz w:val="24"/>
          <w:szCs w:val="24"/>
        </w:rPr>
        <w:t xml:space="preserve">لا تستخدم طائرة مسيرة دون إذن واضح.</w:t>
      </w:r>
    </w:p>
    <w:p>
      <w:pPr>
        <w:bidi/>
        <w:jc w:val="right"/>
        <w:spacing w:after="140"/>
      </w:pPr>
      <w:r>
        <w:rPr>
          <w:sz w:val="24"/>
          <w:szCs w:val="24"/>
        </w:rPr>
        <w:t xml:space="preserve">لا تشترِ قطعاً أثرية أو مجهولة المصدر.</w:t>
      </w:r>
    </w:p>
    <w:p>
      <w:pPr>
        <w:bidi/>
        <w:jc w:val="right"/>
        <w:spacing w:after="140"/>
      </w:pPr>
      <w:r>
        <w:rPr>
          <w:sz w:val="24"/>
          <w:szCs w:val="24"/>
        </w:rPr>
        <w:t xml:space="preserve">احترم خصوصية السكان والمنازل.</w:t>
      </w:r>
    </w:p>
    <w:p>
      <w:pPr>
        <w:bidi/>
        <w:jc w:val="right"/>
        <w:spacing w:after="140"/>
      </w:pPr>
      <w:r>
        <w:rPr>
          <w:sz w:val="24"/>
          <w:szCs w:val="24"/>
        </w:rPr>
        <w:t xml:space="preserve">اترك وقتاً للراحة والطعام.</w:t>
      </w:r>
    </w:p>
    <w:p>
      <w:pPr>
        <w:bidi/>
        <w:jc w:val="right"/>
        <w:spacing w:after="140"/>
      </w:pPr>
      <w:r>
        <w:rPr>
          <w:sz w:val="24"/>
          <w:szCs w:val="24"/>
        </w:rPr>
        <w:t xml:space="preserve">حدد نقطة لقاء عند الانفصال.</w:t>
      </w:r>
    </w:p>
    <w:p>
      <w:pPr>
        <w:bidi/>
        <w:jc w:val="right"/>
        <w:spacing w:after="140"/>
      </w:pPr>
      <w:r>
        <w:rPr>
          <w:sz w:val="24"/>
          <w:szCs w:val="24"/>
        </w:rPr>
        <w:t xml:space="preserve">لا تدخل طريقاً أو مبنى مغلقاً.</w:t>
      </w:r>
    </w:p>
    <w:p>
      <w:pPr>
        <w:bidi/>
        <w:jc w:val="right"/>
        <w:spacing w:after="140"/>
      </w:pPr>
      <w:r>
        <w:rPr>
          <w:sz w:val="24"/>
          <w:szCs w:val="24"/>
        </w:rPr>
        <w:t xml:space="preserve">اخرج بكل النفايات التي أدخلتها.</w:t>
      </w:r>
    </w:p>
    <w:p>
      <w:pPr>
        <w:bidi/>
        <w:jc w:val="right"/>
        <w:spacing w:after="140"/>
      </w:pPr>
      <w:r>
        <w:rPr>
          <w:sz w:val="24"/>
          <w:szCs w:val="24"/>
        </w:rPr>
        <w:t xml:space="preserve">راقب الطقس والرؤية خلال اليوم.</w:t>
      </w:r>
    </w:p>
    <w:p>
      <w:pPr>
        <w:bidi/>
        <w:jc w:val="right"/>
        <w:spacing w:after="140"/>
      </w:pPr>
      <w:r>
        <w:rPr>
          <w:sz w:val="24"/>
          <w:szCs w:val="24"/>
        </w:rPr>
        <w:t xml:space="preserve">سجل أي تغيير في الخطة وأرسله لجهة الاتصال.</w:t>
      </w:r>
    </w:p>
    <w:p>
      <w:pPr>
        <w:bidi/>
        <w:jc w:val="right"/>
        <w:spacing w:after="140"/>
      </w:pPr>
      <w:r>
        <w:rPr>
          <w:sz w:val="24"/>
          <w:szCs w:val="24"/>
        </w:rPr>
        <w:t xml:space="preserve">أوقف الرحلة إذا أصبحت المعلومات متناقضة.</w:t>
      </w:r>
    </w:p>
    <w:p>
      <w:pPr>
        <w:bidi/>
        <w:jc w:val="right"/>
        <w:spacing w:after="140"/>
      </w:pPr>
      <w:r>
        <w:rPr>
          <w:sz w:val="24"/>
          <w:szCs w:val="24"/>
        </w:rPr>
        <w:t xml:space="preserve">اكتب بعد العودة تاريخ تجربتك وحدودها بوضوح.</w:t>
      </w:r>
    </w:p>
    <w:p>
      <w:pPr>
        <w:bidi/>
        <w:jc w:val="right"/>
        <w:spacing w:after="140"/>
      </w:pPr>
      <w:r>
        <w:rPr>
          <w:sz w:val="24"/>
          <w:szCs w:val="24"/>
        </w:rPr>
        <w:t xml:space="preserve">روابط داخلية تساعدك على التخطيط</w:t>
      </w:r>
    </w:p>
    <w:p>
      <w:pPr>
        <w:bidi/>
        <w:jc w:val="right"/>
        <w:spacing w:after="140"/>
      </w:pPr>
      <w:r>
        <w:rPr>
          <w:sz w:val="24"/>
          <w:szCs w:val="24"/>
        </w:rPr>
        <w:t xml:space="preserve">تصنيف السياحة والسفر في بسوريا</w:t>
      </w:r>
    </w:p>
    <w:p>
      <w:pPr>
        <w:bidi/>
        <w:jc w:val="right"/>
        <w:spacing w:after="140"/>
      </w:pPr>
      <w:r>
        <w:rPr>
          <w:sz w:val="24"/>
          <w:szCs w:val="24"/>
        </w:rPr>
        <w:t xml:space="preserve">دليل الشركات والخدمات المحلية</w:t>
      </w:r>
    </w:p>
    <w:p>
      <w:pPr>
        <w:bidi/>
        <w:jc w:val="right"/>
        <w:spacing w:after="140"/>
      </w:pPr>
      <w:r>
        <w:rPr>
          <w:sz w:val="24"/>
          <w:szCs w:val="24"/>
        </w:rPr>
        <w:t xml:space="preserve">الفرص والمشاريع في سوريا</w:t>
      </w:r>
    </w:p>
    <w:p>
      <w:pPr>
        <w:bidi/>
        <w:jc w:val="right"/>
        <w:spacing w:after="140"/>
      </w:pPr>
      <w:r>
        <w:rPr>
          <w:sz w:val="24"/>
          <w:szCs w:val="24"/>
        </w:rPr>
        <w:t xml:space="preserve">دليل الحياة في سوريا</w:t>
      </w:r>
    </w:p>
    <w:p>
      <w:pPr>
        <w:bidi/>
        <w:jc w:val="right"/>
        <w:spacing w:after="140"/>
      </w:pPr>
      <w:r>
        <w:rPr>
          <w:sz w:val="24"/>
          <w:szCs w:val="24"/>
        </w:rPr>
        <w:t xml:space="preserve">اقتصاد الحي ودعم العمل المحلي</w:t>
      </w:r>
    </w:p>
    <w:p>
      <w:pPr>
        <w:bidi/>
        <w:jc w:val="right"/>
        <w:spacing w:after="140"/>
      </w:pPr>
      <w:r>
        <w:rPr>
          <w:sz w:val="24"/>
          <w:szCs w:val="24"/>
        </w:rPr>
        <w:t xml:space="preserve">المصادر الرسمية والروابط الخارجية</w:t>
      </w:r>
    </w:p>
    <w:p>
      <w:pPr>
        <w:bidi/>
        <w:jc w:val="right"/>
        <w:spacing w:after="140"/>
      </w:pPr>
      <w:r>
        <w:rPr>
          <w:sz w:val="24"/>
          <w:szCs w:val="24"/>
        </w:rPr>
        <w:t xml:space="preserve">المصادر التالية لا تعطي موافقة على رحلة محددة، لكنها تساعد في التحقق من وضع التراث، وفهم مبادئ السياحة المستدامة، ومراجعة التحذيرات العامة. افتح المصدر واقرأ تاريخ تحديثه قبل الاعتماد عليه.</w:t>
      </w:r>
    </w:p>
    <w:p>
      <w:pPr>
        <w:bidi/>
        <w:jc w:val="right"/>
        <w:spacing w:after="140"/>
      </w:pPr>
      <w:r>
        <w:rPr>
          <w:sz w:val="24"/>
          <w:szCs w:val="24"/>
        </w:rPr>
        <w:t xml:space="preserve">اليونسكو: نواعير حماة على القائمة التمهيدية</w:t>
      </w:r>
    </w:p>
    <w:p>
      <w:pPr>
        <w:bidi/>
        <w:jc w:val="right"/>
        <w:spacing w:after="140"/>
      </w:pPr>
      <w:r>
        <w:rPr>
          <w:sz w:val="24"/>
          <w:szCs w:val="24"/>
        </w:rPr>
        <w:t xml:space="preserve">اليونسكو: مواقع سوريا وقائمتها التمهيدية</w:t>
      </w:r>
    </w:p>
    <w:p>
      <w:pPr>
        <w:bidi/>
        <w:jc w:val="right"/>
        <w:spacing w:after="140"/>
      </w:pPr>
      <w:r>
        <w:rPr>
          <w:sz w:val="24"/>
          <w:szCs w:val="24"/>
        </w:rPr>
        <w:t xml:space="preserve">اليونسكو: التراث الثقافي غير المادي في سوريا</w:t>
      </w:r>
    </w:p>
    <w:p>
      <w:pPr>
        <w:bidi/>
        <w:jc w:val="right"/>
        <w:spacing w:after="140"/>
      </w:pPr>
      <w:r>
        <w:rPr>
          <w:sz w:val="24"/>
          <w:szCs w:val="24"/>
        </w:rPr>
        <w:t xml:space="preserve">نصائح السفر إلى سوريا – الحكومة البريطانية</w:t>
      </w:r>
    </w:p>
    <w:p>
      <w:pPr>
        <w:bidi/>
        <w:jc w:val="right"/>
        <w:spacing w:after="140"/>
      </w:pPr>
      <w:r>
        <w:rPr>
          <w:sz w:val="24"/>
          <w:szCs w:val="24"/>
        </w:rPr>
        <w:t xml:space="preserve">تحذير السفر إلى سوريا – وزارة الخارجية الأميركية</w:t>
      </w:r>
    </w:p>
    <w:p>
      <w:pPr>
        <w:bidi/>
        <w:jc w:val="right"/>
        <w:spacing w:after="140"/>
      </w:pPr>
      <w:r>
        <w:rPr>
          <w:sz w:val="24"/>
          <w:szCs w:val="24"/>
        </w:rPr>
        <w:t xml:space="preserve">كيف يحمي السوريون تراثهم – برنامج الأمم المتحدة الإنمائي</w:t>
      </w:r>
    </w:p>
    <w:p>
      <w:pPr>
        <w:bidi/>
        <w:jc w:val="right"/>
        <w:spacing w:after="140"/>
      </w:pPr>
      <w:r>
        <w:rPr>
          <w:sz w:val="24"/>
          <w:szCs w:val="24"/>
        </w:rPr>
        <w:t xml:space="preserve">الخلاصة</w:t>
      </w:r>
    </w:p>
    <w:p>
      <w:pPr>
        <w:bidi/>
        <w:jc w:val="right"/>
        <w:spacing w:after="140"/>
      </w:pPr>
      <w:r>
        <w:rPr>
          <w:sz w:val="24"/>
          <w:szCs w:val="24"/>
        </w:rPr>
        <w:t xml:space="preserve">قيمة حماة في تفاصيلها: صوت الناعورة، بائع يعرف منتجه، شارع قديم يحتاج مشياً هادئاً، ووجبة تُطلب بوضوح واحترام. قلل عدد المحطات، اترك مساحة للجلوس والحديث، وادعم من يقدم خدمة حقيقية. بهذه الطريقة تصبح الرحلة معرفة وعلاقة، لا مجرد مرور سريع أمام صورة مشهورة.</w:t>
      </w:r>
    </w:p>
    <w:p>
      <w:pPr>
        <w:bidi/>
        <w:jc w:val="right"/>
        <w:spacing w:after="140"/>
      </w:pPr>
      <w:r>
        <w:rPr>
          <w:sz w:val="24"/>
          <w:szCs w:val="24"/>
        </w:rPr>
        <w:t xml:space="preserve">الرحلة التي تستحق التكرار هي التي تعود منها وأنت تعرف المكان أكثر، وتترك أثراً أقل، ويستفيد منها شخص محلي بعمل واضح ومحترم. لا تجعل عدد الصور أو المواقع معيار النجاح؛ اجعل السلامة، جودة الفهم، ورضا المجموعة هي المعيار.</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السياحة في حماة 2026: النواعير، الأسواق، الأحياء القديمة، ورحلة تحترم المدينة</dc:title>
  <dc:creator>Ander</dc:creator>
  <cp:lastModifiedBy>Bsouria</cp:lastModifiedBy>
  <dcterms:created xsi:type="dcterms:W3CDTF">2026-09-15T14:05:43Z</dcterms:created>
</cp:coreProperties>
</file>